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8AD7" w14:textId="77777777" w:rsidR="005A738B" w:rsidRDefault="003E1CA0" w:rsidP="003E1CA0">
      <w:pPr>
        <w:jc w:val="center"/>
        <w:rPr>
          <w:b/>
          <w:sz w:val="24"/>
          <w:szCs w:val="24"/>
        </w:rPr>
      </w:pPr>
      <w:r w:rsidRPr="003E1CA0">
        <w:rPr>
          <w:b/>
          <w:sz w:val="24"/>
          <w:szCs w:val="24"/>
        </w:rPr>
        <w:t xml:space="preserve">Sir Stuart and Lady Florence Goodwin Charity </w:t>
      </w:r>
    </w:p>
    <w:p w14:paraId="596D8AD8" w14:textId="77777777" w:rsidR="003E1CA0" w:rsidRDefault="003E1CA0" w:rsidP="003E1CA0">
      <w:pPr>
        <w:jc w:val="center"/>
        <w:rPr>
          <w:b/>
          <w:sz w:val="24"/>
          <w:szCs w:val="24"/>
        </w:rPr>
      </w:pPr>
    </w:p>
    <w:p w14:paraId="596D8AD9" w14:textId="77777777" w:rsidR="003E1CA0" w:rsidRPr="00E54E55" w:rsidRDefault="003E1CA0" w:rsidP="003E1CA0">
      <w:pPr>
        <w:jc w:val="both"/>
        <w:rPr>
          <w:b/>
          <w:sz w:val="24"/>
          <w:szCs w:val="24"/>
          <w:u w:val="single"/>
        </w:rPr>
      </w:pPr>
      <w:r w:rsidRPr="00E54E55">
        <w:rPr>
          <w:b/>
          <w:sz w:val="24"/>
          <w:szCs w:val="24"/>
          <w:u w:val="single"/>
        </w:rPr>
        <w:t xml:space="preserve">Introduction </w:t>
      </w:r>
    </w:p>
    <w:p w14:paraId="596D8ADA" w14:textId="77777777" w:rsidR="003E1CA0" w:rsidRPr="00E54E55" w:rsidRDefault="003E1CA0" w:rsidP="003E1CA0">
      <w:pPr>
        <w:jc w:val="both"/>
        <w:rPr>
          <w:b/>
          <w:sz w:val="24"/>
          <w:szCs w:val="24"/>
          <w:u w:val="single"/>
        </w:rPr>
      </w:pPr>
    </w:p>
    <w:p w14:paraId="596D8ADB" w14:textId="77777777" w:rsidR="00A21F67" w:rsidRPr="00E54E55" w:rsidRDefault="00A21F67" w:rsidP="003E1CA0">
      <w:pPr>
        <w:jc w:val="both"/>
        <w:rPr>
          <w:sz w:val="24"/>
          <w:szCs w:val="24"/>
        </w:rPr>
      </w:pPr>
      <w:r w:rsidRPr="00E54E55">
        <w:rPr>
          <w:sz w:val="24"/>
          <w:szCs w:val="24"/>
        </w:rPr>
        <w:t xml:space="preserve">In 1962, Sir Stuart and Lady Florence Goodwin set up a Trust </w:t>
      </w:r>
      <w:r w:rsidR="003379F8" w:rsidRPr="00E54E55">
        <w:rPr>
          <w:sz w:val="24"/>
          <w:szCs w:val="24"/>
        </w:rPr>
        <w:t xml:space="preserve">Fund which initially provided an annual </w:t>
      </w:r>
      <w:r w:rsidR="00742100" w:rsidRPr="00E54E55">
        <w:rPr>
          <w:sz w:val="24"/>
          <w:szCs w:val="24"/>
        </w:rPr>
        <w:t xml:space="preserve">small </w:t>
      </w:r>
      <w:r w:rsidR="001A4840" w:rsidRPr="00E54E55">
        <w:rPr>
          <w:sz w:val="24"/>
          <w:szCs w:val="24"/>
        </w:rPr>
        <w:t xml:space="preserve">gift </w:t>
      </w:r>
      <w:r w:rsidR="003379F8" w:rsidRPr="00E54E55">
        <w:rPr>
          <w:sz w:val="24"/>
          <w:szCs w:val="24"/>
        </w:rPr>
        <w:t xml:space="preserve">payment </w:t>
      </w:r>
      <w:r w:rsidR="00742100" w:rsidRPr="00E54E55">
        <w:rPr>
          <w:sz w:val="24"/>
          <w:szCs w:val="24"/>
        </w:rPr>
        <w:t xml:space="preserve">at Easter </w:t>
      </w:r>
      <w:r w:rsidR="003379F8" w:rsidRPr="00E54E55">
        <w:rPr>
          <w:sz w:val="24"/>
          <w:szCs w:val="24"/>
        </w:rPr>
        <w:t xml:space="preserve">to the ‘poor and needy’ aged 60 or over who lived in parishes within the former Retford Rural District </w:t>
      </w:r>
      <w:r w:rsidR="00101E9A">
        <w:rPr>
          <w:sz w:val="24"/>
          <w:szCs w:val="24"/>
        </w:rPr>
        <w:t xml:space="preserve">Council </w:t>
      </w:r>
      <w:r w:rsidR="003379F8" w:rsidRPr="00E54E55">
        <w:rPr>
          <w:sz w:val="24"/>
          <w:szCs w:val="24"/>
        </w:rPr>
        <w:t>area.</w:t>
      </w:r>
    </w:p>
    <w:p w14:paraId="596D8ADC" w14:textId="77777777" w:rsidR="00A21F67" w:rsidRPr="00E54E55" w:rsidRDefault="00A21F67" w:rsidP="003E1CA0">
      <w:pPr>
        <w:jc w:val="both"/>
        <w:rPr>
          <w:sz w:val="24"/>
          <w:szCs w:val="24"/>
        </w:rPr>
      </w:pPr>
    </w:p>
    <w:p w14:paraId="596D8ADD" w14:textId="77777777" w:rsidR="003E1CA0" w:rsidRPr="00AF1E5C" w:rsidRDefault="00742100" w:rsidP="003E1CA0">
      <w:pPr>
        <w:jc w:val="both"/>
        <w:rPr>
          <w:sz w:val="24"/>
          <w:szCs w:val="24"/>
        </w:rPr>
      </w:pPr>
      <w:r w:rsidRPr="00AF1E5C">
        <w:rPr>
          <w:sz w:val="24"/>
          <w:szCs w:val="24"/>
        </w:rPr>
        <w:t>T</w:t>
      </w:r>
      <w:r w:rsidR="00A407F5" w:rsidRPr="00AF1E5C">
        <w:rPr>
          <w:sz w:val="24"/>
          <w:szCs w:val="24"/>
        </w:rPr>
        <w:t>oday, t</w:t>
      </w:r>
      <w:r w:rsidR="001A4840" w:rsidRPr="00AF1E5C">
        <w:rPr>
          <w:sz w:val="24"/>
          <w:szCs w:val="24"/>
        </w:rPr>
        <w:t>h</w:t>
      </w:r>
      <w:r w:rsidR="003379F8" w:rsidRPr="00AF1E5C">
        <w:rPr>
          <w:sz w:val="24"/>
          <w:szCs w:val="24"/>
        </w:rPr>
        <w:t xml:space="preserve">e </w:t>
      </w:r>
      <w:r w:rsidR="00992B59" w:rsidRPr="00AF1E5C">
        <w:rPr>
          <w:sz w:val="24"/>
          <w:szCs w:val="24"/>
        </w:rPr>
        <w:t>aim</w:t>
      </w:r>
      <w:r w:rsidR="00A407F5" w:rsidRPr="00AF1E5C">
        <w:rPr>
          <w:sz w:val="24"/>
          <w:szCs w:val="24"/>
        </w:rPr>
        <w:t xml:space="preserve"> of the </w:t>
      </w:r>
      <w:r w:rsidR="00992B59" w:rsidRPr="00AF1E5C">
        <w:rPr>
          <w:sz w:val="24"/>
          <w:szCs w:val="24"/>
        </w:rPr>
        <w:t>Charity is</w:t>
      </w:r>
      <w:r w:rsidR="00A407F5" w:rsidRPr="00AF1E5C">
        <w:rPr>
          <w:sz w:val="24"/>
          <w:szCs w:val="24"/>
        </w:rPr>
        <w:t xml:space="preserve"> to provide </w:t>
      </w:r>
      <w:r w:rsidR="00992B59" w:rsidRPr="00AF1E5C">
        <w:rPr>
          <w:sz w:val="24"/>
          <w:szCs w:val="24"/>
        </w:rPr>
        <w:t>financial assistance to the ‘poor and needy’</w:t>
      </w:r>
      <w:r w:rsidR="007F7FFD">
        <w:rPr>
          <w:sz w:val="24"/>
          <w:szCs w:val="24"/>
        </w:rPr>
        <w:t>.</w:t>
      </w:r>
      <w:r w:rsidR="00AF1E5C">
        <w:rPr>
          <w:color w:val="FF0000"/>
          <w:sz w:val="24"/>
          <w:szCs w:val="24"/>
        </w:rPr>
        <w:t xml:space="preserve">  </w:t>
      </w:r>
      <w:r w:rsidR="00AF1E5C">
        <w:rPr>
          <w:sz w:val="24"/>
          <w:szCs w:val="24"/>
        </w:rPr>
        <w:t>I</w:t>
      </w:r>
      <w:r w:rsidR="003379F8" w:rsidRPr="00AF1E5C">
        <w:rPr>
          <w:sz w:val="24"/>
          <w:szCs w:val="24"/>
        </w:rPr>
        <w:t xml:space="preserve">f you, or someone you know, meet the criteria (see </w:t>
      </w:r>
      <w:r w:rsidR="007D02AD" w:rsidRPr="00AF1E5C">
        <w:rPr>
          <w:sz w:val="24"/>
          <w:szCs w:val="24"/>
        </w:rPr>
        <w:t xml:space="preserve">eligibility </w:t>
      </w:r>
      <w:r w:rsidR="003379F8" w:rsidRPr="00AF1E5C">
        <w:rPr>
          <w:sz w:val="24"/>
          <w:szCs w:val="24"/>
        </w:rPr>
        <w:t xml:space="preserve">below), please complete and return the </w:t>
      </w:r>
      <w:r w:rsidR="00F01296" w:rsidRPr="00AF1E5C">
        <w:rPr>
          <w:sz w:val="24"/>
          <w:szCs w:val="24"/>
        </w:rPr>
        <w:t>form at Appendix 1.</w:t>
      </w:r>
    </w:p>
    <w:p w14:paraId="596D8ADE" w14:textId="77777777" w:rsidR="003E1CA0" w:rsidRPr="00AF1E5C" w:rsidRDefault="003E1CA0" w:rsidP="003E1CA0">
      <w:pPr>
        <w:jc w:val="both"/>
        <w:rPr>
          <w:sz w:val="24"/>
          <w:szCs w:val="24"/>
        </w:rPr>
      </w:pPr>
    </w:p>
    <w:p w14:paraId="596D8ADF" w14:textId="77777777" w:rsidR="003E1CA0" w:rsidRPr="00E54E55" w:rsidRDefault="003E1CA0" w:rsidP="003E1CA0">
      <w:pPr>
        <w:jc w:val="both"/>
        <w:rPr>
          <w:b/>
          <w:sz w:val="24"/>
          <w:szCs w:val="24"/>
          <w:u w:val="single"/>
        </w:rPr>
      </w:pPr>
      <w:r w:rsidRPr="00E54E55">
        <w:rPr>
          <w:b/>
          <w:sz w:val="24"/>
          <w:szCs w:val="24"/>
          <w:u w:val="single"/>
        </w:rPr>
        <w:t xml:space="preserve">Eligibility </w:t>
      </w:r>
    </w:p>
    <w:p w14:paraId="596D8AE0" w14:textId="77777777" w:rsidR="003E1CA0" w:rsidRPr="00E54E55" w:rsidRDefault="003E1CA0" w:rsidP="003E1CA0">
      <w:pPr>
        <w:jc w:val="both"/>
        <w:rPr>
          <w:sz w:val="24"/>
          <w:szCs w:val="24"/>
        </w:rPr>
      </w:pPr>
    </w:p>
    <w:p w14:paraId="596D8AE1" w14:textId="77777777" w:rsidR="003E1CA0" w:rsidRPr="001E73D2" w:rsidRDefault="003E1CA0" w:rsidP="003E1CA0">
      <w:pPr>
        <w:jc w:val="both"/>
        <w:rPr>
          <w:sz w:val="24"/>
          <w:szCs w:val="24"/>
        </w:rPr>
      </w:pPr>
      <w:r w:rsidRPr="00E54E55">
        <w:rPr>
          <w:sz w:val="24"/>
          <w:szCs w:val="24"/>
        </w:rPr>
        <w:t>Who can apply</w:t>
      </w:r>
      <w:r w:rsidR="00225F72" w:rsidRPr="00E54E55">
        <w:rPr>
          <w:sz w:val="24"/>
          <w:szCs w:val="24"/>
        </w:rPr>
        <w:t xml:space="preserve"> </w:t>
      </w:r>
      <w:r w:rsidR="00225F72" w:rsidRPr="001E73D2">
        <w:rPr>
          <w:sz w:val="24"/>
          <w:szCs w:val="24"/>
        </w:rPr>
        <w:t xml:space="preserve">for </w:t>
      </w:r>
      <w:r w:rsidR="00AF1E5C" w:rsidRPr="001E73D2">
        <w:rPr>
          <w:sz w:val="24"/>
          <w:szCs w:val="24"/>
        </w:rPr>
        <w:t>financial assistance</w:t>
      </w:r>
      <w:r w:rsidRPr="001E73D2">
        <w:rPr>
          <w:sz w:val="24"/>
          <w:szCs w:val="24"/>
        </w:rPr>
        <w:t>:</w:t>
      </w:r>
    </w:p>
    <w:p w14:paraId="596D8AE2" w14:textId="77777777" w:rsidR="003E1CA0" w:rsidRPr="00E54E55" w:rsidRDefault="003E1CA0" w:rsidP="003E1CA0">
      <w:pPr>
        <w:jc w:val="both"/>
        <w:rPr>
          <w:sz w:val="24"/>
          <w:szCs w:val="24"/>
        </w:rPr>
      </w:pPr>
    </w:p>
    <w:p w14:paraId="596D8AE3" w14:textId="77777777" w:rsidR="003E1CA0" w:rsidRPr="00E54E55" w:rsidRDefault="00D5751A" w:rsidP="003E1CA0">
      <w:pPr>
        <w:pStyle w:val="ListParagraph"/>
        <w:numPr>
          <w:ilvl w:val="0"/>
          <w:numId w:val="1"/>
        </w:numPr>
        <w:jc w:val="both"/>
        <w:rPr>
          <w:sz w:val="24"/>
          <w:szCs w:val="24"/>
        </w:rPr>
      </w:pPr>
      <w:r w:rsidRPr="00E54E55">
        <w:rPr>
          <w:sz w:val="24"/>
          <w:szCs w:val="24"/>
        </w:rPr>
        <w:t>t</w:t>
      </w:r>
      <w:r w:rsidR="00214EE9" w:rsidRPr="00E54E55">
        <w:rPr>
          <w:sz w:val="24"/>
          <w:szCs w:val="24"/>
        </w:rPr>
        <w:t>hose aged 60 and over</w:t>
      </w:r>
    </w:p>
    <w:p w14:paraId="596D8AE4" w14:textId="77777777" w:rsidR="003E1CA0" w:rsidRPr="00E54E55" w:rsidRDefault="00D5751A" w:rsidP="003E1CA0">
      <w:pPr>
        <w:pStyle w:val="ListParagraph"/>
        <w:numPr>
          <w:ilvl w:val="0"/>
          <w:numId w:val="1"/>
        </w:numPr>
        <w:jc w:val="both"/>
        <w:rPr>
          <w:sz w:val="24"/>
          <w:szCs w:val="24"/>
        </w:rPr>
      </w:pPr>
      <w:r w:rsidRPr="00E54E55">
        <w:rPr>
          <w:sz w:val="24"/>
          <w:szCs w:val="24"/>
        </w:rPr>
        <w:t>must l</w:t>
      </w:r>
      <w:r w:rsidR="003E1CA0" w:rsidRPr="00E54E55">
        <w:rPr>
          <w:sz w:val="24"/>
          <w:szCs w:val="24"/>
        </w:rPr>
        <w:t>iv</w:t>
      </w:r>
      <w:r w:rsidRPr="00E54E55">
        <w:rPr>
          <w:sz w:val="24"/>
          <w:szCs w:val="24"/>
        </w:rPr>
        <w:t>e</w:t>
      </w:r>
      <w:r w:rsidR="003E1CA0" w:rsidRPr="00E54E55">
        <w:rPr>
          <w:sz w:val="24"/>
          <w:szCs w:val="24"/>
        </w:rPr>
        <w:t xml:space="preserve"> within the forme</w:t>
      </w:r>
      <w:r w:rsidR="007E0420" w:rsidRPr="00E54E55">
        <w:rPr>
          <w:sz w:val="24"/>
          <w:szCs w:val="24"/>
        </w:rPr>
        <w:t xml:space="preserve">r Retford Rural District </w:t>
      </w:r>
      <w:r w:rsidR="00467718">
        <w:rPr>
          <w:sz w:val="24"/>
          <w:szCs w:val="24"/>
        </w:rPr>
        <w:t xml:space="preserve">Council </w:t>
      </w:r>
      <w:r w:rsidR="00B46514" w:rsidRPr="00E54E55">
        <w:rPr>
          <w:sz w:val="24"/>
          <w:szCs w:val="24"/>
        </w:rPr>
        <w:t>a</w:t>
      </w:r>
      <w:r w:rsidR="007E0420" w:rsidRPr="00E54E55">
        <w:rPr>
          <w:sz w:val="24"/>
          <w:szCs w:val="24"/>
        </w:rPr>
        <w:t xml:space="preserve">rea </w:t>
      </w:r>
      <w:r w:rsidR="00FA70F1">
        <w:rPr>
          <w:sz w:val="24"/>
          <w:szCs w:val="24"/>
        </w:rPr>
        <w:t xml:space="preserve">(see </w:t>
      </w:r>
      <w:r w:rsidR="002A6271">
        <w:rPr>
          <w:sz w:val="24"/>
          <w:szCs w:val="24"/>
        </w:rPr>
        <w:t xml:space="preserve">parish list </w:t>
      </w:r>
      <w:r w:rsidR="00FA70F1">
        <w:rPr>
          <w:sz w:val="24"/>
          <w:szCs w:val="24"/>
        </w:rPr>
        <w:t>over page)</w:t>
      </w:r>
      <w:r w:rsidR="003E1CA0" w:rsidRPr="00E54E55">
        <w:rPr>
          <w:sz w:val="24"/>
          <w:szCs w:val="24"/>
        </w:rPr>
        <w:t xml:space="preserve"> </w:t>
      </w:r>
    </w:p>
    <w:p w14:paraId="596D8AE5" w14:textId="77777777" w:rsidR="003E1CA0" w:rsidRPr="00E54E55" w:rsidRDefault="00D5751A" w:rsidP="003E1CA0">
      <w:pPr>
        <w:pStyle w:val="ListParagraph"/>
        <w:numPr>
          <w:ilvl w:val="0"/>
          <w:numId w:val="1"/>
        </w:numPr>
        <w:jc w:val="both"/>
        <w:rPr>
          <w:sz w:val="24"/>
          <w:szCs w:val="24"/>
        </w:rPr>
      </w:pPr>
      <w:r w:rsidRPr="00E54E55">
        <w:rPr>
          <w:sz w:val="24"/>
          <w:szCs w:val="24"/>
        </w:rPr>
        <w:t>an i</w:t>
      </w:r>
      <w:r w:rsidR="003E1CA0" w:rsidRPr="00E54E55">
        <w:rPr>
          <w:sz w:val="24"/>
          <w:szCs w:val="24"/>
        </w:rPr>
        <w:t xml:space="preserve">ndividual or </w:t>
      </w:r>
      <w:r w:rsidR="00214EE9" w:rsidRPr="00E54E55">
        <w:rPr>
          <w:sz w:val="24"/>
          <w:szCs w:val="24"/>
        </w:rPr>
        <w:t>a</w:t>
      </w:r>
      <w:r w:rsidR="003E1CA0" w:rsidRPr="00E54E55">
        <w:rPr>
          <w:sz w:val="24"/>
          <w:szCs w:val="24"/>
        </w:rPr>
        <w:t xml:space="preserve"> group on behalf</w:t>
      </w:r>
      <w:r w:rsidRPr="00E54E55">
        <w:rPr>
          <w:sz w:val="24"/>
          <w:szCs w:val="24"/>
        </w:rPr>
        <w:t xml:space="preserve"> of an individual</w:t>
      </w:r>
      <w:r w:rsidR="001A4840" w:rsidRPr="00E54E55">
        <w:rPr>
          <w:sz w:val="24"/>
          <w:szCs w:val="24"/>
        </w:rPr>
        <w:t xml:space="preserve"> </w:t>
      </w:r>
    </w:p>
    <w:p w14:paraId="596D8AE6" w14:textId="77777777" w:rsidR="003E1CA0" w:rsidRPr="00E54E55" w:rsidRDefault="003E1CA0" w:rsidP="003E1CA0">
      <w:pPr>
        <w:jc w:val="both"/>
        <w:rPr>
          <w:b/>
          <w:sz w:val="24"/>
          <w:szCs w:val="24"/>
        </w:rPr>
      </w:pPr>
    </w:p>
    <w:p w14:paraId="596D8AE7" w14:textId="77777777" w:rsidR="005404BB" w:rsidRDefault="00467718" w:rsidP="003E1CA0">
      <w:pPr>
        <w:jc w:val="both"/>
        <w:rPr>
          <w:sz w:val="24"/>
          <w:szCs w:val="24"/>
        </w:rPr>
      </w:pPr>
      <w:r>
        <w:rPr>
          <w:sz w:val="24"/>
          <w:szCs w:val="24"/>
        </w:rPr>
        <w:t xml:space="preserve">The Trustees </w:t>
      </w:r>
      <w:r w:rsidR="007773C9">
        <w:rPr>
          <w:sz w:val="24"/>
          <w:szCs w:val="24"/>
        </w:rPr>
        <w:t>may</w:t>
      </w:r>
      <w:r>
        <w:rPr>
          <w:sz w:val="24"/>
          <w:szCs w:val="24"/>
        </w:rPr>
        <w:t xml:space="preserve"> also consider an application for financial assistance </w:t>
      </w:r>
      <w:r w:rsidR="004C0AD5">
        <w:rPr>
          <w:sz w:val="24"/>
          <w:szCs w:val="24"/>
        </w:rPr>
        <w:t xml:space="preserve">for the relief of poverty </w:t>
      </w:r>
      <w:r>
        <w:rPr>
          <w:sz w:val="24"/>
          <w:szCs w:val="24"/>
        </w:rPr>
        <w:t>from a charity, group, voluntary group or organisation</w:t>
      </w:r>
      <w:r w:rsidR="004B363C">
        <w:rPr>
          <w:sz w:val="24"/>
          <w:szCs w:val="24"/>
        </w:rPr>
        <w:t xml:space="preserve"> </w:t>
      </w:r>
      <w:r w:rsidR="004B363C" w:rsidRPr="00AF1E5C">
        <w:rPr>
          <w:sz w:val="24"/>
          <w:szCs w:val="24"/>
        </w:rPr>
        <w:t xml:space="preserve">whose </w:t>
      </w:r>
      <w:r w:rsidR="00EC3363" w:rsidRPr="00AF1E5C">
        <w:rPr>
          <w:sz w:val="24"/>
          <w:szCs w:val="24"/>
        </w:rPr>
        <w:t xml:space="preserve">aims </w:t>
      </w:r>
      <w:r w:rsidR="004B363C" w:rsidRPr="00AF1E5C">
        <w:rPr>
          <w:sz w:val="24"/>
          <w:szCs w:val="24"/>
        </w:rPr>
        <w:t xml:space="preserve">are the </w:t>
      </w:r>
      <w:r w:rsidR="00EC3363" w:rsidRPr="00AF1E5C">
        <w:rPr>
          <w:sz w:val="24"/>
          <w:szCs w:val="24"/>
        </w:rPr>
        <w:t>same as the Sir Stuart and Lady Florence Goodwin Charity, i.e. the relief of poverty</w:t>
      </w:r>
      <w:r w:rsidR="003B6AF9">
        <w:rPr>
          <w:color w:val="FF0000"/>
          <w:sz w:val="24"/>
          <w:szCs w:val="24"/>
        </w:rPr>
        <w:t xml:space="preserve">.  </w:t>
      </w:r>
      <w:r w:rsidR="005404BB">
        <w:rPr>
          <w:sz w:val="24"/>
          <w:szCs w:val="24"/>
        </w:rPr>
        <w:t xml:space="preserve">The geographical </w:t>
      </w:r>
      <w:r w:rsidR="004C0AD5">
        <w:rPr>
          <w:sz w:val="24"/>
          <w:szCs w:val="24"/>
        </w:rPr>
        <w:t>boundary and</w:t>
      </w:r>
      <w:r w:rsidR="005404BB">
        <w:rPr>
          <w:sz w:val="24"/>
          <w:szCs w:val="24"/>
        </w:rPr>
        <w:t xml:space="preserve"> </w:t>
      </w:r>
      <w:r w:rsidR="004C0AD5">
        <w:rPr>
          <w:sz w:val="24"/>
          <w:szCs w:val="24"/>
        </w:rPr>
        <w:t xml:space="preserve">qualifying </w:t>
      </w:r>
      <w:r w:rsidR="005404BB">
        <w:rPr>
          <w:sz w:val="24"/>
          <w:szCs w:val="24"/>
        </w:rPr>
        <w:t>age group</w:t>
      </w:r>
      <w:r w:rsidR="004C0AD5">
        <w:rPr>
          <w:sz w:val="24"/>
          <w:szCs w:val="24"/>
        </w:rPr>
        <w:t xml:space="preserve"> </w:t>
      </w:r>
      <w:r w:rsidR="005404BB">
        <w:rPr>
          <w:sz w:val="24"/>
          <w:szCs w:val="24"/>
        </w:rPr>
        <w:t xml:space="preserve">still </w:t>
      </w:r>
      <w:r w:rsidR="004C0AD5">
        <w:rPr>
          <w:sz w:val="24"/>
          <w:szCs w:val="24"/>
        </w:rPr>
        <w:t>applies.</w:t>
      </w:r>
      <w:r w:rsidR="005404BB">
        <w:rPr>
          <w:sz w:val="24"/>
          <w:szCs w:val="24"/>
        </w:rPr>
        <w:t xml:space="preserve">  Please contact the Administrator for the appropriate form.</w:t>
      </w:r>
    </w:p>
    <w:p w14:paraId="596D8AE8" w14:textId="77777777" w:rsidR="005404BB" w:rsidRDefault="005404BB" w:rsidP="003E1CA0">
      <w:pPr>
        <w:jc w:val="both"/>
        <w:rPr>
          <w:sz w:val="24"/>
          <w:szCs w:val="24"/>
        </w:rPr>
      </w:pPr>
    </w:p>
    <w:p w14:paraId="596D8AE9" w14:textId="77777777" w:rsidR="008B07A7" w:rsidRPr="00E54E55" w:rsidRDefault="008B07A7" w:rsidP="003E1CA0">
      <w:pPr>
        <w:jc w:val="both"/>
        <w:rPr>
          <w:b/>
          <w:sz w:val="24"/>
          <w:szCs w:val="24"/>
          <w:u w:val="single"/>
        </w:rPr>
      </w:pPr>
      <w:r w:rsidRPr="00E54E55">
        <w:rPr>
          <w:b/>
          <w:sz w:val="24"/>
          <w:szCs w:val="24"/>
          <w:u w:val="single"/>
        </w:rPr>
        <w:t xml:space="preserve">The Process </w:t>
      </w:r>
    </w:p>
    <w:p w14:paraId="596D8AEA" w14:textId="77777777" w:rsidR="008B07A7" w:rsidRPr="00E54E55" w:rsidRDefault="008B07A7" w:rsidP="003E1CA0">
      <w:pPr>
        <w:jc w:val="both"/>
        <w:rPr>
          <w:b/>
          <w:sz w:val="24"/>
          <w:szCs w:val="24"/>
          <w:u w:val="single"/>
        </w:rPr>
      </w:pPr>
    </w:p>
    <w:p w14:paraId="596D8AEB" w14:textId="77777777" w:rsidR="008B07A7" w:rsidRPr="00E54E55" w:rsidRDefault="008B07A7" w:rsidP="003E1CA0">
      <w:pPr>
        <w:jc w:val="both"/>
        <w:rPr>
          <w:sz w:val="24"/>
          <w:szCs w:val="24"/>
        </w:rPr>
      </w:pPr>
      <w:r w:rsidRPr="00E54E55">
        <w:rPr>
          <w:sz w:val="24"/>
          <w:szCs w:val="24"/>
        </w:rPr>
        <w:t xml:space="preserve">You must </w:t>
      </w:r>
      <w:r w:rsidR="00D5751A" w:rsidRPr="00E54E55">
        <w:rPr>
          <w:sz w:val="24"/>
          <w:szCs w:val="24"/>
        </w:rPr>
        <w:t xml:space="preserve">complete the application form </w:t>
      </w:r>
      <w:r w:rsidR="00E54E55">
        <w:rPr>
          <w:sz w:val="24"/>
          <w:szCs w:val="24"/>
        </w:rPr>
        <w:t xml:space="preserve">(at Appendix 1) </w:t>
      </w:r>
      <w:r w:rsidR="00D5751A" w:rsidRPr="00E54E55">
        <w:rPr>
          <w:sz w:val="24"/>
          <w:szCs w:val="24"/>
        </w:rPr>
        <w:t xml:space="preserve">which includes </w:t>
      </w:r>
      <w:r w:rsidRPr="00E54E55">
        <w:rPr>
          <w:sz w:val="24"/>
          <w:szCs w:val="24"/>
        </w:rPr>
        <w:t>tell</w:t>
      </w:r>
      <w:r w:rsidR="00D5751A" w:rsidRPr="00E54E55">
        <w:rPr>
          <w:sz w:val="24"/>
          <w:szCs w:val="24"/>
        </w:rPr>
        <w:t>ing</w:t>
      </w:r>
      <w:r w:rsidRPr="00E54E55">
        <w:rPr>
          <w:sz w:val="24"/>
          <w:szCs w:val="24"/>
        </w:rPr>
        <w:t xml:space="preserve"> us why you want </w:t>
      </w:r>
      <w:r w:rsidR="00AF1E5C" w:rsidRPr="001E73D2">
        <w:rPr>
          <w:sz w:val="24"/>
          <w:szCs w:val="24"/>
        </w:rPr>
        <w:t>financial assistance</w:t>
      </w:r>
      <w:r w:rsidR="00D5751A" w:rsidRPr="001E73D2">
        <w:rPr>
          <w:sz w:val="24"/>
          <w:szCs w:val="24"/>
        </w:rPr>
        <w:t xml:space="preserve">.  </w:t>
      </w:r>
    </w:p>
    <w:p w14:paraId="596D8AEC" w14:textId="77777777" w:rsidR="009A2AD3" w:rsidRPr="00E54E55" w:rsidRDefault="009A2AD3" w:rsidP="003E1CA0">
      <w:pPr>
        <w:jc w:val="both"/>
        <w:rPr>
          <w:sz w:val="24"/>
          <w:szCs w:val="24"/>
        </w:rPr>
      </w:pPr>
    </w:p>
    <w:p w14:paraId="596D8AED" w14:textId="77777777" w:rsidR="00FA08D3" w:rsidRPr="00E54E55" w:rsidRDefault="00FA08D3" w:rsidP="003E1CA0">
      <w:pPr>
        <w:jc w:val="both"/>
        <w:rPr>
          <w:sz w:val="24"/>
          <w:szCs w:val="24"/>
        </w:rPr>
      </w:pPr>
      <w:r w:rsidRPr="00E54E55">
        <w:rPr>
          <w:sz w:val="24"/>
          <w:szCs w:val="24"/>
        </w:rPr>
        <w:t>The application form will be acknowledged within five working days.  It will be assessed and presented to the next available meeting of the Trustees unless considered to be of an urgent nature.</w:t>
      </w:r>
      <w:r w:rsidR="00E54E55">
        <w:rPr>
          <w:sz w:val="24"/>
          <w:szCs w:val="24"/>
        </w:rPr>
        <w:t xml:space="preserve">  </w:t>
      </w:r>
      <w:r w:rsidRPr="00E54E55">
        <w:rPr>
          <w:sz w:val="24"/>
          <w:szCs w:val="24"/>
        </w:rPr>
        <w:t>You will be informed of the Trustees decision as soon as possible following the meeting.</w:t>
      </w:r>
    </w:p>
    <w:p w14:paraId="596D8AEE" w14:textId="77777777" w:rsidR="009A2AD3" w:rsidRDefault="009A2AD3" w:rsidP="003E1CA0">
      <w:pPr>
        <w:jc w:val="both"/>
        <w:rPr>
          <w:b/>
          <w:u w:val="single"/>
        </w:rPr>
      </w:pPr>
    </w:p>
    <w:p w14:paraId="596D8AF0" w14:textId="77777777" w:rsidR="00F01296" w:rsidRPr="001A4840" w:rsidRDefault="00F01296" w:rsidP="008750AE">
      <w:pPr>
        <w:rPr>
          <w:b/>
          <w:sz w:val="24"/>
          <w:szCs w:val="24"/>
          <w:u w:val="single"/>
        </w:rPr>
      </w:pPr>
      <w:r w:rsidRPr="001A4840">
        <w:rPr>
          <w:b/>
          <w:sz w:val="24"/>
          <w:szCs w:val="24"/>
          <w:u w:val="single"/>
        </w:rPr>
        <w:t>Additional Notes</w:t>
      </w:r>
    </w:p>
    <w:p w14:paraId="596D8AF1" w14:textId="77777777" w:rsidR="00F01296" w:rsidRDefault="00F01296" w:rsidP="008750AE">
      <w:pPr>
        <w:rPr>
          <w:b/>
          <w:sz w:val="24"/>
          <w:szCs w:val="24"/>
        </w:rPr>
      </w:pPr>
    </w:p>
    <w:p w14:paraId="596D8AF2" w14:textId="77777777" w:rsidR="001A4840" w:rsidRDefault="001A4840" w:rsidP="00652C66">
      <w:pPr>
        <w:jc w:val="both"/>
        <w:rPr>
          <w:bCs/>
          <w:color w:val="000000"/>
          <w:sz w:val="24"/>
          <w:szCs w:val="24"/>
        </w:rPr>
      </w:pPr>
      <w:r>
        <w:rPr>
          <w:sz w:val="24"/>
          <w:szCs w:val="24"/>
        </w:rPr>
        <w:t>Applications will generally be considered at one of the quarterly meetings</w:t>
      </w:r>
      <w:r w:rsidR="00652C66">
        <w:rPr>
          <w:sz w:val="24"/>
          <w:szCs w:val="24"/>
        </w:rPr>
        <w:t xml:space="preserve"> of the Trustees</w:t>
      </w:r>
      <w:r>
        <w:rPr>
          <w:sz w:val="24"/>
          <w:szCs w:val="24"/>
        </w:rPr>
        <w:t xml:space="preserve"> but can be considered separately in emergency situations.</w:t>
      </w:r>
    </w:p>
    <w:p w14:paraId="596D8AF3" w14:textId="77777777" w:rsidR="001A4840" w:rsidRDefault="001A4840" w:rsidP="00652C66">
      <w:pPr>
        <w:jc w:val="both"/>
        <w:rPr>
          <w:bCs/>
          <w:color w:val="000000"/>
          <w:sz w:val="24"/>
          <w:szCs w:val="24"/>
        </w:rPr>
      </w:pPr>
    </w:p>
    <w:p w14:paraId="596D8AF4" w14:textId="77777777" w:rsidR="002545E5" w:rsidRPr="001A4840" w:rsidRDefault="002545E5" w:rsidP="00652C66">
      <w:pPr>
        <w:jc w:val="both"/>
        <w:rPr>
          <w:color w:val="000000"/>
          <w:sz w:val="24"/>
          <w:szCs w:val="24"/>
        </w:rPr>
      </w:pPr>
      <w:r w:rsidRPr="001A4840">
        <w:rPr>
          <w:bCs/>
          <w:color w:val="000000"/>
          <w:sz w:val="24"/>
          <w:szCs w:val="24"/>
        </w:rPr>
        <w:t xml:space="preserve">Applicants must wait for the decision of the Trustees before making a purchase as monies cannot </w:t>
      </w:r>
      <w:r w:rsidR="001A4840" w:rsidRPr="001A4840">
        <w:rPr>
          <w:bCs/>
          <w:color w:val="000000"/>
          <w:sz w:val="24"/>
          <w:szCs w:val="24"/>
        </w:rPr>
        <w:t xml:space="preserve">usually </w:t>
      </w:r>
      <w:r w:rsidRPr="001A4840">
        <w:rPr>
          <w:bCs/>
          <w:color w:val="000000"/>
          <w:sz w:val="24"/>
          <w:szCs w:val="24"/>
        </w:rPr>
        <w:t>be paid retrospectively.</w:t>
      </w:r>
    </w:p>
    <w:p w14:paraId="596D8AF5" w14:textId="77777777" w:rsidR="002545E5" w:rsidRPr="001A4840" w:rsidRDefault="002545E5" w:rsidP="00652C66">
      <w:pPr>
        <w:jc w:val="both"/>
        <w:rPr>
          <w:color w:val="000000"/>
          <w:sz w:val="24"/>
          <w:szCs w:val="24"/>
        </w:rPr>
      </w:pPr>
    </w:p>
    <w:p w14:paraId="596D8AF6" w14:textId="77777777" w:rsidR="002545E5" w:rsidRPr="001A4840" w:rsidRDefault="007F7FFD" w:rsidP="00652C66">
      <w:pPr>
        <w:jc w:val="both"/>
        <w:rPr>
          <w:color w:val="000000"/>
          <w:sz w:val="24"/>
          <w:szCs w:val="24"/>
        </w:rPr>
      </w:pPr>
      <w:r w:rsidRPr="001E73D2">
        <w:rPr>
          <w:bCs/>
          <w:sz w:val="24"/>
          <w:szCs w:val="24"/>
        </w:rPr>
        <w:t xml:space="preserve">Financial assistance agreed by </w:t>
      </w:r>
      <w:r w:rsidR="002545E5" w:rsidRPr="001E73D2">
        <w:rPr>
          <w:bCs/>
          <w:sz w:val="24"/>
          <w:szCs w:val="24"/>
        </w:rPr>
        <w:t xml:space="preserve">the </w:t>
      </w:r>
      <w:r w:rsidR="002545E5" w:rsidRPr="001A4840">
        <w:rPr>
          <w:bCs/>
          <w:color w:val="000000"/>
          <w:sz w:val="24"/>
          <w:szCs w:val="24"/>
        </w:rPr>
        <w:t>Trustees is discretionary and all applications are assessed on an individual basis.  Additional information may be requested by the Trustees prior to a decision being made.</w:t>
      </w:r>
    </w:p>
    <w:p w14:paraId="596D8AF7" w14:textId="77777777" w:rsidR="001A4840" w:rsidRPr="001A4840" w:rsidRDefault="001A4840" w:rsidP="00652C66">
      <w:pPr>
        <w:jc w:val="both"/>
        <w:rPr>
          <w:b/>
          <w:sz w:val="24"/>
          <w:szCs w:val="24"/>
        </w:rPr>
      </w:pPr>
    </w:p>
    <w:p w14:paraId="596D8AF8" w14:textId="77777777" w:rsidR="001A4840" w:rsidRDefault="001A4840" w:rsidP="00652C66">
      <w:pPr>
        <w:rPr>
          <w:sz w:val="24"/>
          <w:szCs w:val="24"/>
        </w:rPr>
      </w:pPr>
      <w:r>
        <w:rPr>
          <w:sz w:val="24"/>
          <w:szCs w:val="24"/>
        </w:rPr>
        <w:t>All applications will be dealt with in the strictest confidence.</w:t>
      </w:r>
    </w:p>
    <w:p w14:paraId="596D8AF9" w14:textId="77777777" w:rsidR="00FA70F1" w:rsidRPr="00230C4B" w:rsidRDefault="00FA70F1" w:rsidP="00FA70F1">
      <w:pPr>
        <w:jc w:val="center"/>
        <w:rPr>
          <w:b/>
          <w:bCs/>
          <w:sz w:val="24"/>
          <w:szCs w:val="24"/>
          <w:u w:val="single"/>
        </w:rPr>
      </w:pPr>
    </w:p>
    <w:p w14:paraId="596D8AFA" w14:textId="77777777" w:rsidR="00FA70F1" w:rsidRDefault="00FA70F1" w:rsidP="00FA70F1">
      <w:pPr>
        <w:pStyle w:val="BodyText"/>
        <w:rPr>
          <w:sz w:val="24"/>
        </w:rPr>
      </w:pPr>
      <w:r>
        <w:rPr>
          <w:sz w:val="24"/>
        </w:rPr>
        <w:lastRenderedPageBreak/>
        <w:t>Applications will be considered from residents of the following parishes:</w:t>
      </w:r>
    </w:p>
    <w:p w14:paraId="596D8AFB" w14:textId="77777777" w:rsidR="00FA70F1" w:rsidRPr="002C05EF" w:rsidRDefault="00FA70F1" w:rsidP="00FA70F1">
      <w:pPr>
        <w:pStyle w:val="BodyText"/>
        <w:rPr>
          <w:sz w:val="24"/>
        </w:rPr>
      </w:pPr>
    </w:p>
    <w:p w14:paraId="596D8AFC" w14:textId="77777777" w:rsidR="00FA70F1" w:rsidRDefault="00FA70F1" w:rsidP="00E24D70">
      <w:pPr>
        <w:pStyle w:val="BodyText"/>
        <w:jc w:val="center"/>
        <w:rPr>
          <w:i/>
          <w:iCs/>
          <w:sz w:val="24"/>
        </w:rPr>
      </w:pPr>
      <w:r>
        <w:rPr>
          <w:i/>
          <w:iCs/>
          <w:sz w:val="24"/>
        </w:rPr>
        <w:t xml:space="preserve">Askham, </w:t>
      </w:r>
      <w:r w:rsidRPr="002C05EF">
        <w:rPr>
          <w:i/>
          <w:iCs/>
          <w:sz w:val="24"/>
        </w:rPr>
        <w:t>Babworth</w:t>
      </w:r>
      <w:r>
        <w:rPr>
          <w:i/>
          <w:iCs/>
          <w:sz w:val="24"/>
        </w:rPr>
        <w:t xml:space="preserve">, </w:t>
      </w:r>
      <w:r w:rsidRPr="002C05EF">
        <w:rPr>
          <w:i/>
          <w:iCs/>
          <w:sz w:val="24"/>
        </w:rPr>
        <w:t>Barnby Moor</w:t>
      </w:r>
      <w:r>
        <w:rPr>
          <w:i/>
          <w:iCs/>
          <w:sz w:val="24"/>
        </w:rPr>
        <w:t xml:space="preserve">, </w:t>
      </w:r>
      <w:r w:rsidRPr="002C05EF">
        <w:rPr>
          <w:i/>
          <w:iCs/>
          <w:sz w:val="24"/>
        </w:rPr>
        <w:t>Beckingham-cum-Saundby</w:t>
      </w:r>
      <w:r>
        <w:rPr>
          <w:i/>
          <w:iCs/>
          <w:sz w:val="24"/>
        </w:rPr>
        <w:t xml:space="preserve">, </w:t>
      </w:r>
      <w:r w:rsidRPr="002C05EF">
        <w:rPr>
          <w:i/>
          <w:iCs/>
          <w:sz w:val="24"/>
        </w:rPr>
        <w:t>Bole</w:t>
      </w:r>
      <w:r w:rsidR="00C47E14">
        <w:rPr>
          <w:i/>
          <w:iCs/>
          <w:sz w:val="24"/>
        </w:rPr>
        <w:t>,</w:t>
      </w:r>
    </w:p>
    <w:p w14:paraId="596D8AFD" w14:textId="77777777" w:rsidR="00C47E14" w:rsidRPr="002C05EF" w:rsidRDefault="00C47E14" w:rsidP="00E24D70">
      <w:pPr>
        <w:pStyle w:val="BodyText"/>
        <w:jc w:val="center"/>
        <w:rPr>
          <w:i/>
          <w:iCs/>
          <w:sz w:val="24"/>
        </w:rPr>
      </w:pPr>
    </w:p>
    <w:p w14:paraId="596D8AFE" w14:textId="77777777" w:rsidR="00FA70F1" w:rsidRDefault="00FA70F1" w:rsidP="00E24D70">
      <w:pPr>
        <w:pStyle w:val="BodyText"/>
        <w:jc w:val="center"/>
        <w:rPr>
          <w:i/>
          <w:iCs/>
          <w:sz w:val="24"/>
        </w:rPr>
      </w:pPr>
      <w:r w:rsidRPr="002C05EF">
        <w:rPr>
          <w:i/>
          <w:iCs/>
          <w:sz w:val="24"/>
        </w:rPr>
        <w:t>Bothamsall</w:t>
      </w:r>
      <w:r>
        <w:rPr>
          <w:i/>
          <w:iCs/>
          <w:sz w:val="24"/>
        </w:rPr>
        <w:t xml:space="preserve">, </w:t>
      </w:r>
      <w:r w:rsidRPr="002C05EF">
        <w:rPr>
          <w:i/>
          <w:iCs/>
          <w:sz w:val="24"/>
        </w:rPr>
        <w:t>Clarborough</w:t>
      </w:r>
      <w:r>
        <w:rPr>
          <w:i/>
          <w:iCs/>
          <w:sz w:val="24"/>
        </w:rPr>
        <w:t xml:space="preserve">, </w:t>
      </w:r>
      <w:r w:rsidRPr="002C05EF">
        <w:rPr>
          <w:i/>
          <w:iCs/>
          <w:sz w:val="24"/>
        </w:rPr>
        <w:t xml:space="preserve"> Clayworth</w:t>
      </w:r>
      <w:r>
        <w:rPr>
          <w:i/>
          <w:iCs/>
          <w:sz w:val="24"/>
        </w:rPr>
        <w:t xml:space="preserve">, </w:t>
      </w:r>
      <w:r w:rsidRPr="002C05EF">
        <w:rPr>
          <w:i/>
          <w:iCs/>
          <w:sz w:val="24"/>
        </w:rPr>
        <w:t xml:space="preserve"> Darlton</w:t>
      </w:r>
      <w:r>
        <w:rPr>
          <w:i/>
          <w:iCs/>
          <w:sz w:val="24"/>
        </w:rPr>
        <w:t>,</w:t>
      </w:r>
    </w:p>
    <w:p w14:paraId="596D8AFF" w14:textId="77777777" w:rsidR="00C47E14" w:rsidRDefault="00C47E14" w:rsidP="00E24D70">
      <w:pPr>
        <w:pStyle w:val="BodyText"/>
        <w:jc w:val="center"/>
        <w:rPr>
          <w:i/>
          <w:iCs/>
          <w:sz w:val="24"/>
        </w:rPr>
      </w:pPr>
    </w:p>
    <w:p w14:paraId="596D8B00" w14:textId="77777777" w:rsidR="00FA70F1" w:rsidRDefault="00FA70F1" w:rsidP="00E24D70">
      <w:pPr>
        <w:pStyle w:val="BodyText"/>
        <w:jc w:val="center"/>
        <w:rPr>
          <w:i/>
          <w:iCs/>
          <w:sz w:val="24"/>
        </w:rPr>
      </w:pPr>
      <w:r w:rsidRPr="002C05EF">
        <w:rPr>
          <w:i/>
          <w:iCs/>
          <w:sz w:val="24"/>
        </w:rPr>
        <w:t>Dunham-on-Trent with Ragnall</w:t>
      </w:r>
      <w:r>
        <w:rPr>
          <w:i/>
          <w:iCs/>
          <w:sz w:val="24"/>
        </w:rPr>
        <w:t xml:space="preserve">, </w:t>
      </w:r>
      <w:r w:rsidRPr="002C05EF">
        <w:rPr>
          <w:i/>
          <w:iCs/>
          <w:sz w:val="24"/>
        </w:rPr>
        <w:t>Fledborough and Darlton</w:t>
      </w:r>
      <w:r>
        <w:rPr>
          <w:i/>
          <w:iCs/>
          <w:sz w:val="24"/>
        </w:rPr>
        <w:t>,</w:t>
      </w:r>
    </w:p>
    <w:p w14:paraId="596D8B01" w14:textId="77777777" w:rsidR="00C47E14" w:rsidRPr="002C05EF" w:rsidRDefault="00C47E14" w:rsidP="00E24D70">
      <w:pPr>
        <w:pStyle w:val="BodyText"/>
        <w:jc w:val="center"/>
        <w:rPr>
          <w:i/>
          <w:iCs/>
          <w:sz w:val="24"/>
        </w:rPr>
      </w:pPr>
    </w:p>
    <w:p w14:paraId="596D8B02" w14:textId="77777777" w:rsidR="00FA70F1" w:rsidRDefault="00FA70F1" w:rsidP="00E24D70">
      <w:pPr>
        <w:pStyle w:val="BodyText"/>
        <w:jc w:val="center"/>
        <w:rPr>
          <w:i/>
          <w:iCs/>
          <w:sz w:val="24"/>
        </w:rPr>
      </w:pPr>
      <w:r w:rsidRPr="002C05EF">
        <w:rPr>
          <w:i/>
          <w:iCs/>
          <w:sz w:val="24"/>
        </w:rPr>
        <w:t>East Drayton</w:t>
      </w:r>
      <w:r>
        <w:rPr>
          <w:i/>
          <w:iCs/>
          <w:sz w:val="24"/>
        </w:rPr>
        <w:t xml:space="preserve">, </w:t>
      </w:r>
      <w:r w:rsidRPr="002C05EF">
        <w:rPr>
          <w:i/>
          <w:iCs/>
          <w:sz w:val="24"/>
        </w:rPr>
        <w:t>East Markham</w:t>
      </w:r>
      <w:r>
        <w:rPr>
          <w:i/>
          <w:iCs/>
          <w:sz w:val="24"/>
        </w:rPr>
        <w:t xml:space="preserve">, </w:t>
      </w:r>
      <w:r w:rsidR="00E24D70">
        <w:rPr>
          <w:i/>
          <w:iCs/>
          <w:sz w:val="24"/>
        </w:rPr>
        <w:t xml:space="preserve">Elkesley, </w:t>
      </w:r>
      <w:r w:rsidRPr="002C05EF">
        <w:rPr>
          <w:i/>
          <w:iCs/>
          <w:sz w:val="24"/>
        </w:rPr>
        <w:t>Everton</w:t>
      </w:r>
      <w:r w:rsidR="00E24D70">
        <w:rPr>
          <w:i/>
          <w:iCs/>
          <w:sz w:val="24"/>
        </w:rPr>
        <w:t>,</w:t>
      </w:r>
      <w:r w:rsidRPr="002C05EF">
        <w:rPr>
          <w:i/>
          <w:iCs/>
          <w:sz w:val="24"/>
        </w:rPr>
        <w:t xml:space="preserve"> Finningley</w:t>
      </w:r>
      <w:r w:rsidR="00E24D70">
        <w:rPr>
          <w:i/>
          <w:iCs/>
          <w:sz w:val="24"/>
        </w:rPr>
        <w:t xml:space="preserve">, </w:t>
      </w:r>
      <w:r w:rsidRPr="002C05EF">
        <w:rPr>
          <w:i/>
          <w:iCs/>
          <w:sz w:val="24"/>
        </w:rPr>
        <w:t>Gamston</w:t>
      </w:r>
    </w:p>
    <w:p w14:paraId="596D8B03" w14:textId="77777777" w:rsidR="00C47E14" w:rsidRPr="002C05EF" w:rsidRDefault="00C47E14" w:rsidP="00E24D70">
      <w:pPr>
        <w:pStyle w:val="BodyText"/>
        <w:jc w:val="center"/>
        <w:rPr>
          <w:i/>
          <w:iCs/>
          <w:sz w:val="24"/>
        </w:rPr>
      </w:pPr>
    </w:p>
    <w:p w14:paraId="596D8B04" w14:textId="77777777" w:rsidR="00FA70F1" w:rsidRDefault="00E24D70" w:rsidP="00E24D70">
      <w:pPr>
        <w:pStyle w:val="BodyText"/>
        <w:jc w:val="center"/>
        <w:rPr>
          <w:i/>
          <w:iCs/>
          <w:sz w:val="24"/>
        </w:rPr>
      </w:pPr>
      <w:r>
        <w:rPr>
          <w:i/>
          <w:iCs/>
          <w:sz w:val="24"/>
        </w:rPr>
        <w:t xml:space="preserve">West Drayton and Eaton, </w:t>
      </w:r>
      <w:r w:rsidR="00FA70F1" w:rsidRPr="002C05EF">
        <w:rPr>
          <w:i/>
          <w:iCs/>
          <w:sz w:val="24"/>
        </w:rPr>
        <w:t>Gringley-on-the-Hill</w:t>
      </w:r>
      <w:r>
        <w:rPr>
          <w:i/>
          <w:iCs/>
          <w:sz w:val="24"/>
        </w:rPr>
        <w:t xml:space="preserve">, </w:t>
      </w:r>
      <w:r w:rsidR="00FA70F1" w:rsidRPr="002C05EF">
        <w:rPr>
          <w:i/>
          <w:iCs/>
          <w:sz w:val="24"/>
        </w:rPr>
        <w:t>Hayton</w:t>
      </w:r>
      <w:r>
        <w:rPr>
          <w:i/>
          <w:iCs/>
          <w:sz w:val="24"/>
        </w:rPr>
        <w:t>,</w:t>
      </w:r>
    </w:p>
    <w:p w14:paraId="596D8B05" w14:textId="77777777" w:rsidR="00C47E14" w:rsidRDefault="00C47E14" w:rsidP="00E24D70">
      <w:pPr>
        <w:pStyle w:val="BodyText"/>
        <w:jc w:val="center"/>
        <w:rPr>
          <w:i/>
          <w:iCs/>
          <w:sz w:val="24"/>
        </w:rPr>
      </w:pPr>
    </w:p>
    <w:p w14:paraId="596D8B06" w14:textId="77777777" w:rsidR="00FA70F1" w:rsidRDefault="00FA70F1" w:rsidP="00E24D70">
      <w:pPr>
        <w:pStyle w:val="BodyText"/>
        <w:jc w:val="center"/>
        <w:rPr>
          <w:i/>
          <w:iCs/>
          <w:sz w:val="24"/>
        </w:rPr>
      </w:pPr>
      <w:r w:rsidRPr="002C05EF">
        <w:rPr>
          <w:i/>
          <w:iCs/>
          <w:sz w:val="24"/>
        </w:rPr>
        <w:t>Headon-cum-Upton</w:t>
      </w:r>
      <w:r w:rsidR="00E24D70">
        <w:rPr>
          <w:i/>
          <w:iCs/>
          <w:sz w:val="24"/>
        </w:rPr>
        <w:t xml:space="preserve">, </w:t>
      </w:r>
      <w:r w:rsidRPr="002C05EF">
        <w:rPr>
          <w:i/>
          <w:iCs/>
          <w:sz w:val="24"/>
        </w:rPr>
        <w:t>Grove and Stokeham</w:t>
      </w:r>
      <w:r w:rsidR="00E24D70">
        <w:rPr>
          <w:i/>
          <w:iCs/>
          <w:sz w:val="24"/>
        </w:rPr>
        <w:t xml:space="preserve">, </w:t>
      </w:r>
      <w:r w:rsidRPr="002C05EF">
        <w:rPr>
          <w:i/>
          <w:iCs/>
          <w:sz w:val="24"/>
        </w:rPr>
        <w:t>Laneham</w:t>
      </w:r>
      <w:r w:rsidR="00E24D70">
        <w:rPr>
          <w:i/>
          <w:iCs/>
          <w:sz w:val="24"/>
        </w:rPr>
        <w:t xml:space="preserve">, </w:t>
      </w:r>
      <w:r w:rsidRPr="002C05EF">
        <w:rPr>
          <w:i/>
          <w:iCs/>
          <w:sz w:val="24"/>
        </w:rPr>
        <w:t>Lound</w:t>
      </w:r>
      <w:r w:rsidR="00E24D70">
        <w:rPr>
          <w:i/>
          <w:iCs/>
          <w:sz w:val="24"/>
        </w:rPr>
        <w:t>,</w:t>
      </w:r>
    </w:p>
    <w:p w14:paraId="596D8B07" w14:textId="77777777" w:rsidR="00C47E14" w:rsidRDefault="00C47E14" w:rsidP="00E24D70">
      <w:pPr>
        <w:pStyle w:val="BodyText"/>
        <w:jc w:val="center"/>
        <w:rPr>
          <w:i/>
          <w:iCs/>
          <w:sz w:val="24"/>
        </w:rPr>
      </w:pPr>
    </w:p>
    <w:p w14:paraId="596D8B08" w14:textId="77777777" w:rsidR="00FA70F1" w:rsidRDefault="00FA70F1" w:rsidP="00E24D70">
      <w:pPr>
        <w:pStyle w:val="BodyText"/>
        <w:jc w:val="center"/>
        <w:rPr>
          <w:i/>
          <w:iCs/>
          <w:sz w:val="24"/>
        </w:rPr>
      </w:pPr>
      <w:r w:rsidRPr="002C05EF">
        <w:rPr>
          <w:i/>
          <w:iCs/>
          <w:sz w:val="24"/>
        </w:rPr>
        <w:t>Markham Clinton</w:t>
      </w:r>
      <w:r w:rsidR="00E24D70">
        <w:rPr>
          <w:i/>
          <w:iCs/>
          <w:sz w:val="24"/>
        </w:rPr>
        <w:t xml:space="preserve">, </w:t>
      </w:r>
      <w:r w:rsidRPr="002C05EF">
        <w:rPr>
          <w:i/>
          <w:iCs/>
          <w:sz w:val="24"/>
        </w:rPr>
        <w:t>Mattersey</w:t>
      </w:r>
      <w:r w:rsidR="00E24D70">
        <w:rPr>
          <w:i/>
          <w:iCs/>
          <w:sz w:val="24"/>
        </w:rPr>
        <w:t xml:space="preserve">, </w:t>
      </w:r>
      <w:r w:rsidRPr="002C05EF">
        <w:rPr>
          <w:i/>
          <w:iCs/>
          <w:sz w:val="24"/>
        </w:rPr>
        <w:t>Misson</w:t>
      </w:r>
      <w:r w:rsidR="00E24D70">
        <w:rPr>
          <w:i/>
          <w:iCs/>
          <w:sz w:val="24"/>
        </w:rPr>
        <w:t xml:space="preserve">, </w:t>
      </w:r>
      <w:r w:rsidRPr="002C05EF">
        <w:rPr>
          <w:i/>
          <w:iCs/>
          <w:sz w:val="24"/>
        </w:rPr>
        <w:t>Misterton</w:t>
      </w:r>
      <w:r w:rsidR="00E24D70">
        <w:rPr>
          <w:i/>
          <w:iCs/>
          <w:sz w:val="24"/>
        </w:rPr>
        <w:t>,</w:t>
      </w:r>
    </w:p>
    <w:p w14:paraId="596D8B09" w14:textId="77777777" w:rsidR="00C47E14" w:rsidRPr="002C05EF" w:rsidRDefault="00C47E14" w:rsidP="00E24D70">
      <w:pPr>
        <w:pStyle w:val="BodyText"/>
        <w:jc w:val="center"/>
        <w:rPr>
          <w:i/>
          <w:iCs/>
          <w:sz w:val="24"/>
        </w:rPr>
      </w:pPr>
    </w:p>
    <w:p w14:paraId="596D8B0A" w14:textId="77777777" w:rsidR="00FA70F1" w:rsidRDefault="00E24D70" w:rsidP="00E24D70">
      <w:pPr>
        <w:pStyle w:val="BodyText"/>
        <w:jc w:val="center"/>
        <w:rPr>
          <w:i/>
          <w:iCs/>
          <w:sz w:val="24"/>
        </w:rPr>
      </w:pPr>
      <w:r>
        <w:rPr>
          <w:i/>
          <w:iCs/>
          <w:sz w:val="24"/>
        </w:rPr>
        <w:t xml:space="preserve">Normanton-on-Trent with Marnham, </w:t>
      </w:r>
      <w:r w:rsidR="00FA70F1" w:rsidRPr="002C05EF">
        <w:rPr>
          <w:i/>
          <w:iCs/>
          <w:sz w:val="24"/>
        </w:rPr>
        <w:t>North Leverton with Habblesthorpe</w:t>
      </w:r>
      <w:r>
        <w:rPr>
          <w:i/>
          <w:iCs/>
          <w:sz w:val="24"/>
        </w:rPr>
        <w:t>,</w:t>
      </w:r>
    </w:p>
    <w:p w14:paraId="596D8B0B" w14:textId="77777777" w:rsidR="00C47E14" w:rsidRPr="002C05EF" w:rsidRDefault="00C47E14" w:rsidP="00E24D70">
      <w:pPr>
        <w:pStyle w:val="BodyText"/>
        <w:jc w:val="center"/>
        <w:rPr>
          <w:i/>
          <w:iCs/>
          <w:sz w:val="24"/>
        </w:rPr>
      </w:pPr>
    </w:p>
    <w:p w14:paraId="596D8B0C" w14:textId="77777777" w:rsidR="00E24D70" w:rsidRDefault="00E24D70" w:rsidP="00E24D70">
      <w:pPr>
        <w:pStyle w:val="BodyText"/>
        <w:jc w:val="center"/>
        <w:rPr>
          <w:i/>
          <w:iCs/>
          <w:sz w:val="24"/>
        </w:rPr>
      </w:pPr>
      <w:r>
        <w:rPr>
          <w:i/>
          <w:iCs/>
          <w:sz w:val="24"/>
        </w:rPr>
        <w:t xml:space="preserve">North and South Wheatley, </w:t>
      </w:r>
      <w:r w:rsidR="00FA70F1" w:rsidRPr="002C05EF">
        <w:rPr>
          <w:i/>
          <w:iCs/>
          <w:sz w:val="24"/>
        </w:rPr>
        <w:t>Rampton</w:t>
      </w:r>
      <w:r>
        <w:rPr>
          <w:i/>
          <w:iCs/>
          <w:sz w:val="24"/>
        </w:rPr>
        <w:t xml:space="preserve">, </w:t>
      </w:r>
      <w:r w:rsidR="00FA70F1" w:rsidRPr="002C05EF">
        <w:rPr>
          <w:i/>
          <w:iCs/>
          <w:sz w:val="24"/>
        </w:rPr>
        <w:t xml:space="preserve"> Ranskill</w:t>
      </w:r>
      <w:r>
        <w:rPr>
          <w:i/>
          <w:iCs/>
          <w:sz w:val="24"/>
        </w:rPr>
        <w:t xml:space="preserve">, Scaftworth, </w:t>
      </w:r>
      <w:r w:rsidR="00FA70F1" w:rsidRPr="002C05EF">
        <w:rPr>
          <w:i/>
          <w:iCs/>
          <w:sz w:val="24"/>
        </w:rPr>
        <w:t>Scrooby</w:t>
      </w:r>
      <w:r>
        <w:rPr>
          <w:i/>
          <w:iCs/>
          <w:sz w:val="24"/>
        </w:rPr>
        <w:t>,</w:t>
      </w:r>
    </w:p>
    <w:p w14:paraId="596D8B0D" w14:textId="77777777" w:rsidR="00C47E14" w:rsidRDefault="00C47E14" w:rsidP="00E24D70">
      <w:pPr>
        <w:pStyle w:val="BodyText"/>
        <w:jc w:val="center"/>
        <w:rPr>
          <w:i/>
          <w:iCs/>
          <w:sz w:val="24"/>
        </w:rPr>
      </w:pPr>
    </w:p>
    <w:p w14:paraId="596D8B0E" w14:textId="77777777" w:rsidR="00FA70F1" w:rsidRDefault="00FA70F1" w:rsidP="00E24D70">
      <w:pPr>
        <w:pStyle w:val="BodyText"/>
        <w:jc w:val="center"/>
        <w:rPr>
          <w:i/>
          <w:iCs/>
          <w:sz w:val="24"/>
        </w:rPr>
      </w:pPr>
      <w:r w:rsidRPr="002C05EF">
        <w:rPr>
          <w:i/>
          <w:iCs/>
          <w:sz w:val="24"/>
        </w:rPr>
        <w:t>South Leverton</w:t>
      </w:r>
      <w:r w:rsidR="00E24D70">
        <w:rPr>
          <w:i/>
          <w:iCs/>
          <w:sz w:val="24"/>
        </w:rPr>
        <w:t xml:space="preserve">, </w:t>
      </w:r>
      <w:r w:rsidRPr="002C05EF">
        <w:rPr>
          <w:i/>
          <w:iCs/>
          <w:sz w:val="24"/>
        </w:rPr>
        <w:t>Sturton-le-Steeple</w:t>
      </w:r>
      <w:r w:rsidR="00E24D70">
        <w:rPr>
          <w:i/>
          <w:iCs/>
          <w:sz w:val="24"/>
        </w:rPr>
        <w:t xml:space="preserve">, </w:t>
      </w:r>
      <w:r w:rsidRPr="002C05EF">
        <w:rPr>
          <w:i/>
          <w:iCs/>
          <w:sz w:val="24"/>
        </w:rPr>
        <w:t>Sutton-cum-Lound</w:t>
      </w:r>
      <w:r w:rsidR="00E24D70">
        <w:rPr>
          <w:i/>
          <w:iCs/>
          <w:sz w:val="24"/>
        </w:rPr>
        <w:t>,</w:t>
      </w:r>
    </w:p>
    <w:p w14:paraId="596D8B0F" w14:textId="77777777" w:rsidR="00C47E14" w:rsidRDefault="00C47E14" w:rsidP="00E24D70">
      <w:pPr>
        <w:pStyle w:val="BodyText"/>
        <w:jc w:val="center"/>
        <w:rPr>
          <w:i/>
          <w:iCs/>
          <w:sz w:val="24"/>
        </w:rPr>
      </w:pPr>
    </w:p>
    <w:p w14:paraId="596D8B10" w14:textId="77777777" w:rsidR="00FA70F1" w:rsidRDefault="00FA70F1" w:rsidP="00E24D70">
      <w:pPr>
        <w:pStyle w:val="BodyText"/>
        <w:jc w:val="center"/>
        <w:rPr>
          <w:i/>
          <w:iCs/>
          <w:sz w:val="24"/>
        </w:rPr>
      </w:pPr>
      <w:r w:rsidRPr="002C05EF">
        <w:rPr>
          <w:i/>
          <w:iCs/>
          <w:sz w:val="24"/>
        </w:rPr>
        <w:t>Treswell with Cottam</w:t>
      </w:r>
      <w:r w:rsidR="00E24D70">
        <w:rPr>
          <w:i/>
          <w:iCs/>
          <w:sz w:val="24"/>
        </w:rPr>
        <w:t xml:space="preserve">, </w:t>
      </w:r>
      <w:r>
        <w:rPr>
          <w:i/>
          <w:iCs/>
          <w:sz w:val="24"/>
        </w:rPr>
        <w:t>Torworth</w:t>
      </w:r>
      <w:r w:rsidR="00E24D70">
        <w:rPr>
          <w:i/>
          <w:iCs/>
          <w:sz w:val="24"/>
        </w:rPr>
        <w:t xml:space="preserve">, </w:t>
      </w:r>
      <w:r w:rsidRPr="002C05EF">
        <w:rPr>
          <w:i/>
          <w:iCs/>
          <w:sz w:val="24"/>
        </w:rPr>
        <w:t>Tuxford</w:t>
      </w:r>
      <w:r w:rsidR="00E24D70">
        <w:rPr>
          <w:i/>
          <w:iCs/>
          <w:sz w:val="24"/>
        </w:rPr>
        <w:t xml:space="preserve">, </w:t>
      </w:r>
      <w:r w:rsidRPr="002C05EF">
        <w:rPr>
          <w:i/>
          <w:iCs/>
          <w:sz w:val="24"/>
        </w:rPr>
        <w:t>Walkeringham</w:t>
      </w:r>
      <w:r w:rsidR="00E24D70">
        <w:rPr>
          <w:i/>
          <w:iCs/>
          <w:sz w:val="24"/>
        </w:rPr>
        <w:t>,</w:t>
      </w:r>
    </w:p>
    <w:p w14:paraId="596D8B11" w14:textId="77777777" w:rsidR="00C47E14" w:rsidRDefault="00C47E14" w:rsidP="00E24D70">
      <w:pPr>
        <w:pStyle w:val="BodyText"/>
        <w:jc w:val="center"/>
        <w:rPr>
          <w:i/>
          <w:iCs/>
          <w:sz w:val="24"/>
        </w:rPr>
      </w:pPr>
    </w:p>
    <w:p w14:paraId="596D8B12" w14:textId="77777777" w:rsidR="00FA70F1" w:rsidRDefault="00FA70F1" w:rsidP="00E24D70">
      <w:pPr>
        <w:pStyle w:val="BodyText"/>
        <w:jc w:val="center"/>
      </w:pPr>
      <w:r w:rsidRPr="002C05EF">
        <w:rPr>
          <w:i/>
          <w:iCs/>
          <w:sz w:val="24"/>
        </w:rPr>
        <w:t>Wes</w:t>
      </w:r>
      <w:r w:rsidR="00E24D70">
        <w:rPr>
          <w:i/>
          <w:iCs/>
          <w:sz w:val="24"/>
        </w:rPr>
        <w:t xml:space="preserve">t Burton, </w:t>
      </w:r>
      <w:r w:rsidRPr="002C05EF">
        <w:rPr>
          <w:i/>
          <w:iCs/>
          <w:sz w:val="24"/>
        </w:rPr>
        <w:t>West Stockwith</w:t>
      </w:r>
      <w:r w:rsidR="00E24D70">
        <w:rPr>
          <w:i/>
          <w:iCs/>
          <w:sz w:val="24"/>
        </w:rPr>
        <w:t xml:space="preserve">, </w:t>
      </w:r>
      <w:r w:rsidRPr="002C05EF">
        <w:rPr>
          <w:i/>
          <w:iCs/>
          <w:sz w:val="24"/>
        </w:rPr>
        <w:t>Wiseton</w:t>
      </w:r>
    </w:p>
    <w:p w14:paraId="596D8B13" w14:textId="77777777" w:rsidR="00FA70F1" w:rsidRDefault="00FA70F1" w:rsidP="00652C66">
      <w:pPr>
        <w:rPr>
          <w:sz w:val="24"/>
          <w:szCs w:val="24"/>
        </w:rPr>
      </w:pPr>
    </w:p>
    <w:p w14:paraId="596D8B14" w14:textId="77777777" w:rsidR="003B6AF9" w:rsidRDefault="003B6AF9" w:rsidP="003B6AF9">
      <w:pPr>
        <w:pStyle w:val="BodyText"/>
      </w:pPr>
    </w:p>
    <w:p w14:paraId="596D8B15" w14:textId="77777777" w:rsidR="00631D62" w:rsidRDefault="003B6AF9" w:rsidP="003B6AF9">
      <w:pPr>
        <w:pStyle w:val="BodyText"/>
      </w:pPr>
      <w:r>
        <w:t xml:space="preserve">Send the completed application form to: </w:t>
      </w:r>
    </w:p>
    <w:p w14:paraId="4145368B" w14:textId="174A557B" w:rsidR="007C44AD" w:rsidRDefault="007C44AD" w:rsidP="003B6AF9">
      <w:pPr>
        <w:pStyle w:val="BodyText"/>
        <w:jc w:val="left"/>
      </w:pPr>
      <w:r>
        <w:t>Angela Harrison</w:t>
      </w:r>
    </w:p>
    <w:p w14:paraId="596D8B17" w14:textId="4D0483E8" w:rsidR="003B6AF9" w:rsidRDefault="003B6AF9" w:rsidP="003B6AF9">
      <w:pPr>
        <w:pStyle w:val="BodyText"/>
        <w:jc w:val="left"/>
      </w:pPr>
      <w:r>
        <w:t>Administrator to the Sir Stuart &amp; Lady Florence Goodwin Charity</w:t>
      </w:r>
    </w:p>
    <w:p w14:paraId="596D8B1C" w14:textId="7C606F41" w:rsidR="003B6AF9" w:rsidRDefault="003B6AF9" w:rsidP="007C44AD">
      <w:pPr>
        <w:pStyle w:val="BodyText"/>
        <w:jc w:val="left"/>
      </w:pPr>
      <w:r>
        <w:t xml:space="preserve">c/o </w:t>
      </w:r>
      <w:r w:rsidR="007C44AD">
        <w:t>The Misterton Centre &amp; Library</w:t>
      </w:r>
    </w:p>
    <w:p w14:paraId="1A9901D5" w14:textId="42407EBF" w:rsidR="007C44AD" w:rsidRDefault="007C44AD" w:rsidP="007C44AD">
      <w:pPr>
        <w:pStyle w:val="BodyText"/>
        <w:jc w:val="left"/>
      </w:pPr>
      <w:r>
        <w:t>52 High Street</w:t>
      </w:r>
    </w:p>
    <w:p w14:paraId="3F4B467F" w14:textId="1748A8E9" w:rsidR="007C44AD" w:rsidRDefault="007C44AD" w:rsidP="007C44AD">
      <w:pPr>
        <w:pStyle w:val="BodyText"/>
        <w:jc w:val="left"/>
      </w:pPr>
      <w:r>
        <w:t>Misterton</w:t>
      </w:r>
    </w:p>
    <w:p w14:paraId="49639461" w14:textId="20E278B2" w:rsidR="007C44AD" w:rsidRDefault="007C44AD" w:rsidP="007C44AD">
      <w:pPr>
        <w:pStyle w:val="BodyText"/>
        <w:jc w:val="left"/>
      </w:pPr>
      <w:r>
        <w:t xml:space="preserve">Doncaster </w:t>
      </w:r>
    </w:p>
    <w:p w14:paraId="596D8B1D" w14:textId="7E00D528" w:rsidR="003B6AF9" w:rsidRDefault="007C44AD" w:rsidP="003B6AF9">
      <w:pPr>
        <w:pStyle w:val="BodyText"/>
        <w:jc w:val="left"/>
      </w:pPr>
      <w:r>
        <w:t>DN10 4BU</w:t>
      </w:r>
    </w:p>
    <w:p w14:paraId="596D8B1E" w14:textId="77777777" w:rsidR="003B6AF9" w:rsidRDefault="003B6AF9" w:rsidP="003B6AF9">
      <w:pPr>
        <w:pStyle w:val="BodyText"/>
      </w:pPr>
    </w:p>
    <w:p w14:paraId="596D8B1F" w14:textId="77777777" w:rsidR="003B6AF9" w:rsidRDefault="003B6AF9" w:rsidP="003B6AF9">
      <w:pPr>
        <w:pStyle w:val="BodyText"/>
      </w:pPr>
      <w:r>
        <w:t xml:space="preserve">Please mark the envelope as CONFIDENTIAL. </w:t>
      </w:r>
    </w:p>
    <w:p w14:paraId="596D8B20" w14:textId="77777777" w:rsidR="003B6AF9" w:rsidRPr="001A4840" w:rsidRDefault="003B6AF9" w:rsidP="00652C66">
      <w:pPr>
        <w:rPr>
          <w:sz w:val="24"/>
          <w:szCs w:val="24"/>
        </w:rPr>
        <w:sectPr w:rsidR="003B6AF9" w:rsidRPr="001A4840" w:rsidSect="000A51F0">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440" w:left="1440" w:header="708" w:footer="708" w:gutter="0"/>
          <w:cols w:space="708"/>
          <w:docGrid w:linePitch="360"/>
        </w:sectPr>
      </w:pPr>
    </w:p>
    <w:p w14:paraId="596D8B21" w14:textId="77777777" w:rsidR="00CF2CE2" w:rsidRPr="00CF2CE2" w:rsidRDefault="008750AE" w:rsidP="008750AE">
      <w:pPr>
        <w:jc w:val="center"/>
        <w:rPr>
          <w:b/>
          <w:sz w:val="32"/>
          <w:szCs w:val="32"/>
        </w:rPr>
      </w:pPr>
      <w:r w:rsidRPr="00CF2CE2">
        <w:rPr>
          <w:b/>
          <w:sz w:val="32"/>
          <w:szCs w:val="32"/>
        </w:rPr>
        <w:lastRenderedPageBreak/>
        <w:t>S</w:t>
      </w:r>
      <w:r w:rsidR="00CF2CE2" w:rsidRPr="00CF2CE2">
        <w:rPr>
          <w:b/>
          <w:sz w:val="32"/>
          <w:szCs w:val="32"/>
        </w:rPr>
        <w:t>IR STUART AND LADY FLORENCE GOODWIN CHARITY</w:t>
      </w:r>
    </w:p>
    <w:p w14:paraId="596D8B22" w14:textId="77777777" w:rsidR="00AA67EE" w:rsidRPr="00CF2CE2" w:rsidRDefault="00CF2CE2" w:rsidP="008750AE">
      <w:pPr>
        <w:jc w:val="center"/>
        <w:rPr>
          <w:b/>
          <w:sz w:val="32"/>
          <w:szCs w:val="32"/>
        </w:rPr>
      </w:pPr>
      <w:r w:rsidRPr="00CF2CE2">
        <w:rPr>
          <w:b/>
          <w:sz w:val="32"/>
          <w:szCs w:val="32"/>
        </w:rPr>
        <w:t>APPLICATION FORM</w:t>
      </w:r>
    </w:p>
    <w:p w14:paraId="596D8B23" w14:textId="77777777" w:rsidR="00EE3455" w:rsidRPr="003B6AF9" w:rsidRDefault="00EE3455" w:rsidP="008750AE">
      <w:pPr>
        <w:jc w:val="center"/>
        <w:rPr>
          <w:b/>
          <w:sz w:val="16"/>
          <w:szCs w:val="16"/>
        </w:rPr>
      </w:pPr>
    </w:p>
    <w:p w14:paraId="596D8B24" w14:textId="77777777" w:rsidR="00EE3455" w:rsidRPr="003B6AF9" w:rsidRDefault="00EE3455" w:rsidP="008750AE">
      <w:pPr>
        <w:jc w:val="center"/>
        <w:rPr>
          <w:b/>
          <w:sz w:val="16"/>
          <w:szCs w:val="16"/>
        </w:rPr>
      </w:pPr>
    </w:p>
    <w:p w14:paraId="596D8B25" w14:textId="77777777" w:rsidR="00EE3455" w:rsidRDefault="00EE3455" w:rsidP="008750AE">
      <w:pPr>
        <w:jc w:val="center"/>
        <w:rPr>
          <w:b/>
          <w:sz w:val="24"/>
          <w:szCs w:val="24"/>
        </w:rPr>
      </w:pPr>
      <w:r>
        <w:rPr>
          <w:b/>
          <w:sz w:val="24"/>
          <w:szCs w:val="24"/>
        </w:rPr>
        <w:t>(PLEASE COMPLETE IN BLOCK CAPITALS)</w:t>
      </w:r>
    </w:p>
    <w:p w14:paraId="596D8B26" w14:textId="77777777" w:rsidR="003B6AF9" w:rsidRDefault="003B6AF9" w:rsidP="003B6AF9">
      <w:pPr>
        <w:pStyle w:val="BodyText"/>
      </w:pPr>
    </w:p>
    <w:p w14:paraId="596D8B27" w14:textId="77777777" w:rsidR="00AA67EE" w:rsidRPr="00AA67EE" w:rsidRDefault="00AA67EE" w:rsidP="00AA67EE"/>
    <w:p w14:paraId="596D8B28" w14:textId="77777777" w:rsidR="009A2AD3" w:rsidRDefault="00AA67EE" w:rsidP="002A6F7A">
      <w:pPr>
        <w:pStyle w:val="ListParagraph"/>
        <w:numPr>
          <w:ilvl w:val="0"/>
          <w:numId w:val="3"/>
        </w:numPr>
        <w:ind w:hanging="720"/>
      </w:pPr>
      <w:r>
        <w:t>Name and address of applicant</w:t>
      </w:r>
      <w:r w:rsidR="001A4840">
        <w:t>:</w:t>
      </w:r>
      <w:r>
        <w:t xml:space="preserve"> </w:t>
      </w:r>
    </w:p>
    <w:p w14:paraId="596D8B29" w14:textId="77777777" w:rsidR="00AA67EE" w:rsidRDefault="00AA67EE" w:rsidP="00AA67EE"/>
    <w:p w14:paraId="596D8B2A" w14:textId="77777777" w:rsidR="00AA67EE" w:rsidRDefault="00AA67EE" w:rsidP="00AA67EE">
      <w:r>
        <w:t>…………………………………………………………………………………………………..............</w:t>
      </w:r>
    </w:p>
    <w:p w14:paraId="596D8B2B" w14:textId="77777777" w:rsidR="00AA67EE" w:rsidRDefault="00AA67EE" w:rsidP="00AA67EE"/>
    <w:p w14:paraId="596D8B2C" w14:textId="77777777" w:rsidR="00AA67EE" w:rsidRDefault="00AA67EE" w:rsidP="00AA67EE">
      <w:r>
        <w:t>……………………………………………………………………………………………………………</w:t>
      </w:r>
    </w:p>
    <w:p w14:paraId="596D8B2D" w14:textId="77777777" w:rsidR="00AA67EE" w:rsidRDefault="00AA67EE" w:rsidP="00AA67EE"/>
    <w:p w14:paraId="596D8B2E" w14:textId="77777777" w:rsidR="00AA67EE" w:rsidRDefault="00AA67EE" w:rsidP="00AA67EE">
      <w:r>
        <w:t>……………………………………………………………………………………………………………</w:t>
      </w:r>
    </w:p>
    <w:p w14:paraId="596D8B2F" w14:textId="77777777" w:rsidR="00AA67EE" w:rsidRDefault="00AA67EE" w:rsidP="00AA67EE"/>
    <w:p w14:paraId="596D8B30" w14:textId="77777777" w:rsidR="00D44A5A" w:rsidRDefault="00264A1B" w:rsidP="00264A1B">
      <w:pPr>
        <w:pStyle w:val="ListParagraph"/>
        <w:numPr>
          <w:ilvl w:val="0"/>
          <w:numId w:val="3"/>
        </w:numPr>
        <w:ind w:hanging="720"/>
      </w:pPr>
      <w:r>
        <w:t xml:space="preserve">Contact </w:t>
      </w:r>
      <w:r w:rsidR="000A51F0">
        <w:t xml:space="preserve">telephone </w:t>
      </w:r>
      <w:r>
        <w:t>number</w:t>
      </w:r>
      <w:r w:rsidR="001A4840">
        <w:t>:</w:t>
      </w:r>
      <w:r w:rsidR="00E9276D">
        <w:t xml:space="preserve"> ..</w:t>
      </w:r>
      <w:r w:rsidR="000A51F0">
        <w:t>.</w:t>
      </w:r>
      <w:r>
        <w:t>……………………………………………………………</w:t>
      </w:r>
      <w:r w:rsidR="00763A7B">
        <w:t>…</w:t>
      </w:r>
      <w:r w:rsidR="000A51F0">
        <w:t>..</w:t>
      </w:r>
    </w:p>
    <w:p w14:paraId="596D8B31" w14:textId="77777777" w:rsidR="00264A1B" w:rsidRDefault="00264A1B" w:rsidP="00264A1B">
      <w:pPr>
        <w:pStyle w:val="ListParagraph"/>
      </w:pPr>
    </w:p>
    <w:p w14:paraId="596D8B32" w14:textId="77777777" w:rsidR="004175D6" w:rsidRDefault="007A080E" w:rsidP="004175D6">
      <w:pPr>
        <w:pStyle w:val="ListParagraph"/>
        <w:numPr>
          <w:ilvl w:val="0"/>
          <w:numId w:val="3"/>
        </w:numPr>
        <w:ind w:hanging="720"/>
      </w:pPr>
      <w:r>
        <w:t>Date of birth</w:t>
      </w:r>
      <w:r w:rsidR="001A4840">
        <w:t>:</w:t>
      </w:r>
      <w:r w:rsidR="00763A7B">
        <w:t xml:space="preserve"> </w:t>
      </w:r>
      <w:r>
        <w:t>……………………………………………………………...</w:t>
      </w:r>
      <w:r w:rsidR="00763A7B">
        <w:t>..</w:t>
      </w:r>
      <w:r w:rsidR="007744BB">
        <w:t>..........................</w:t>
      </w:r>
    </w:p>
    <w:p w14:paraId="596D8B33" w14:textId="77777777" w:rsidR="007A080E" w:rsidRDefault="007A080E" w:rsidP="007A080E"/>
    <w:p w14:paraId="596D8B34" w14:textId="77777777" w:rsidR="007A080E" w:rsidRDefault="007A080E" w:rsidP="00B842F0">
      <w:pPr>
        <w:pStyle w:val="ListParagraph"/>
        <w:numPr>
          <w:ilvl w:val="0"/>
          <w:numId w:val="3"/>
        </w:numPr>
        <w:ind w:hanging="720"/>
        <w:jc w:val="both"/>
      </w:pPr>
      <w:r>
        <w:t xml:space="preserve">Why are you applying for </w:t>
      </w:r>
      <w:r w:rsidR="00E26F87" w:rsidRPr="001E73D2">
        <w:t>financial assistance</w:t>
      </w:r>
      <w:r>
        <w:t xml:space="preserve">? </w:t>
      </w:r>
    </w:p>
    <w:p w14:paraId="596D8B35" w14:textId="77777777" w:rsidR="004951E8" w:rsidRDefault="004951E8" w:rsidP="004951E8">
      <w:pPr>
        <w:pStyle w:val="ListParagraph"/>
      </w:pPr>
    </w:p>
    <w:p w14:paraId="596D8B36" w14:textId="77777777" w:rsidR="007A080E" w:rsidRDefault="007A080E" w:rsidP="007A080E">
      <w:r>
        <w:t>…………………………………………………………………………………………………..............</w:t>
      </w:r>
    </w:p>
    <w:p w14:paraId="596D8B37" w14:textId="77777777" w:rsidR="007A080E" w:rsidRDefault="007A080E" w:rsidP="007A080E"/>
    <w:p w14:paraId="596D8B38" w14:textId="77777777" w:rsidR="007A080E" w:rsidRDefault="007A080E" w:rsidP="007A080E">
      <w:r>
        <w:t>……………………………………………………………………………………………………………</w:t>
      </w:r>
    </w:p>
    <w:p w14:paraId="596D8B39" w14:textId="77777777" w:rsidR="007A080E" w:rsidRDefault="007A080E" w:rsidP="007A080E"/>
    <w:p w14:paraId="596D8B3A" w14:textId="77777777" w:rsidR="007A080E" w:rsidRDefault="007A080E" w:rsidP="007A080E">
      <w:r>
        <w:t>……………………………………………………………………………………………………………</w:t>
      </w:r>
    </w:p>
    <w:p w14:paraId="596D8B3B" w14:textId="77777777" w:rsidR="00E25803" w:rsidRDefault="00E25803" w:rsidP="007A080E"/>
    <w:p w14:paraId="596D8B3C" w14:textId="77777777" w:rsidR="007A080E" w:rsidRDefault="00E25803" w:rsidP="000462CD">
      <w:r>
        <w:t>……………………………………………………………………………………………………………</w:t>
      </w:r>
    </w:p>
    <w:p w14:paraId="596D8B3D" w14:textId="77777777" w:rsidR="00763A7B" w:rsidRDefault="00763A7B" w:rsidP="000462CD"/>
    <w:p w14:paraId="596D8B3E" w14:textId="77777777" w:rsidR="00763A7B" w:rsidRDefault="00763A7B" w:rsidP="000462CD">
      <w:r>
        <w:t>……………………………………………………………………………………………………………</w:t>
      </w:r>
    </w:p>
    <w:p w14:paraId="596D8B3F" w14:textId="77777777" w:rsidR="00763A7B" w:rsidRDefault="00763A7B" w:rsidP="000462CD"/>
    <w:p w14:paraId="596D8B40" w14:textId="77777777" w:rsidR="004A78DF" w:rsidRDefault="00763A7B" w:rsidP="000462CD">
      <w:r>
        <w:t>……………………………………………………………………………………………………………</w:t>
      </w:r>
    </w:p>
    <w:p w14:paraId="596D8B41" w14:textId="77777777" w:rsidR="004A78DF" w:rsidRDefault="004A78DF" w:rsidP="000462CD"/>
    <w:p w14:paraId="596D8B42" w14:textId="77777777" w:rsidR="004A78DF" w:rsidRDefault="004A78DF" w:rsidP="000462CD">
      <w:r>
        <w:t>…………………………………………………………………………………………………………..</w:t>
      </w:r>
    </w:p>
    <w:p w14:paraId="596D8B43" w14:textId="77777777" w:rsidR="004A78DF" w:rsidRDefault="004A78DF" w:rsidP="000462CD">
      <w:r>
        <w:t>(Continue on a separate blank sheet if more space required).</w:t>
      </w:r>
    </w:p>
    <w:p w14:paraId="596D8B44" w14:textId="77777777" w:rsidR="007A080E" w:rsidRDefault="007A080E" w:rsidP="007A080E"/>
    <w:p w14:paraId="596D8B45" w14:textId="77777777" w:rsidR="00FA76C1" w:rsidRPr="00EE3455" w:rsidRDefault="00FA76C1" w:rsidP="00B842F0">
      <w:pPr>
        <w:pStyle w:val="BodyText"/>
        <w:numPr>
          <w:ilvl w:val="0"/>
          <w:numId w:val="3"/>
        </w:numPr>
        <w:ind w:hanging="720"/>
      </w:pPr>
      <w:r w:rsidRPr="00FA76C1">
        <w:rPr>
          <w:b w:val="0"/>
        </w:rPr>
        <w:t xml:space="preserve">Amount of </w:t>
      </w:r>
      <w:r w:rsidR="00B175CC" w:rsidRPr="001E73D2">
        <w:rPr>
          <w:b w:val="0"/>
        </w:rPr>
        <w:t xml:space="preserve">financial assistance </w:t>
      </w:r>
      <w:r w:rsidRPr="00FA76C1">
        <w:rPr>
          <w:b w:val="0"/>
        </w:rPr>
        <w:t>requested</w:t>
      </w:r>
      <w:r w:rsidR="00763A7B">
        <w:rPr>
          <w:b w:val="0"/>
        </w:rPr>
        <w:t xml:space="preserve">:  </w:t>
      </w:r>
      <w:r w:rsidR="00B175CC">
        <w:rPr>
          <w:b w:val="0"/>
        </w:rPr>
        <w:t xml:space="preserve"> …..</w:t>
      </w:r>
      <w:r w:rsidRPr="00FA76C1">
        <w:rPr>
          <w:b w:val="0"/>
        </w:rPr>
        <w:t>………………………………………</w:t>
      </w:r>
      <w:r>
        <w:rPr>
          <w:b w:val="0"/>
        </w:rPr>
        <w:t>…</w:t>
      </w:r>
      <w:r w:rsidR="00763A7B">
        <w:rPr>
          <w:b w:val="0"/>
        </w:rPr>
        <w:t>.</w:t>
      </w:r>
    </w:p>
    <w:p w14:paraId="596D8B46" w14:textId="77777777" w:rsidR="000A51F0" w:rsidRPr="000A51F0" w:rsidRDefault="000A51F0" w:rsidP="000A51F0">
      <w:pPr>
        <w:pStyle w:val="BodyText"/>
        <w:ind w:left="720"/>
      </w:pPr>
    </w:p>
    <w:p w14:paraId="596D8B47" w14:textId="77777777" w:rsidR="000A51F0" w:rsidRPr="00B175CC" w:rsidRDefault="00946195" w:rsidP="007D02AD">
      <w:pPr>
        <w:pStyle w:val="BodyText"/>
        <w:numPr>
          <w:ilvl w:val="0"/>
          <w:numId w:val="3"/>
        </w:numPr>
        <w:ind w:hanging="720"/>
      </w:pPr>
      <w:r w:rsidRPr="00B175CC">
        <w:rPr>
          <w:b w:val="0"/>
        </w:rPr>
        <w:t>Are you</w:t>
      </w:r>
      <w:r w:rsidR="000A51F0" w:rsidRPr="00B175CC">
        <w:rPr>
          <w:b w:val="0"/>
        </w:rPr>
        <w:t xml:space="preserve"> in receipt of: </w:t>
      </w:r>
      <w:r w:rsidR="007744BB" w:rsidRPr="00B175CC">
        <w:rPr>
          <w:b w:val="0"/>
        </w:rPr>
        <w:tab/>
      </w:r>
      <w:r w:rsidR="007744BB" w:rsidRPr="00B175CC">
        <w:rPr>
          <w:b w:val="0"/>
        </w:rPr>
        <w:tab/>
      </w:r>
      <w:r w:rsidR="000A51F0" w:rsidRPr="00B175CC">
        <w:rPr>
          <w:b w:val="0"/>
        </w:rPr>
        <w:t xml:space="preserve">Pension Guarantee Credit?        </w:t>
      </w:r>
      <w:r w:rsidR="007744BB" w:rsidRPr="00B175CC">
        <w:rPr>
          <w:b w:val="0"/>
        </w:rPr>
        <w:tab/>
      </w:r>
      <w:r w:rsidR="000A51F0" w:rsidRPr="00B175CC">
        <w:t>YES</w:t>
      </w:r>
      <w:r w:rsidR="00B842F0" w:rsidRPr="00B175CC">
        <w:t xml:space="preserve"> </w:t>
      </w:r>
      <w:r w:rsidR="000A51F0" w:rsidRPr="00B175CC">
        <w:t xml:space="preserve"> / </w:t>
      </w:r>
      <w:r w:rsidR="00B842F0" w:rsidRPr="00B175CC">
        <w:t xml:space="preserve"> </w:t>
      </w:r>
      <w:r w:rsidR="000A51F0" w:rsidRPr="00B175CC">
        <w:t>NO</w:t>
      </w:r>
      <w:r w:rsidR="00A8152B" w:rsidRPr="00B175CC">
        <w:t>**</w:t>
      </w:r>
    </w:p>
    <w:p w14:paraId="596D8B48" w14:textId="77777777" w:rsidR="00EE3455" w:rsidRPr="00B175CC" w:rsidRDefault="00EE3455" w:rsidP="004A78DF">
      <w:pPr>
        <w:pStyle w:val="BodyText"/>
        <w:ind w:left="720"/>
      </w:pPr>
    </w:p>
    <w:p w14:paraId="596D8B49" w14:textId="77777777" w:rsidR="000A51F0" w:rsidRPr="00B175CC" w:rsidRDefault="00946195" w:rsidP="007744BB">
      <w:pPr>
        <w:ind w:left="2160" w:firstLine="720"/>
        <w:rPr>
          <w:b/>
        </w:rPr>
      </w:pPr>
      <w:r w:rsidRPr="00B175CC">
        <w:t xml:space="preserve">   </w:t>
      </w:r>
      <w:r w:rsidR="007744BB" w:rsidRPr="00B175CC">
        <w:tab/>
      </w:r>
      <w:r w:rsidR="000A51F0" w:rsidRPr="00B175CC">
        <w:t xml:space="preserve">Pension Savings Credit?            </w:t>
      </w:r>
      <w:r w:rsidR="007744BB" w:rsidRPr="00B175CC">
        <w:tab/>
      </w:r>
      <w:r w:rsidR="000A51F0" w:rsidRPr="00B175CC">
        <w:rPr>
          <w:b/>
        </w:rPr>
        <w:t>YES</w:t>
      </w:r>
      <w:r w:rsidR="00B842F0" w:rsidRPr="00B175CC">
        <w:rPr>
          <w:b/>
        </w:rPr>
        <w:t xml:space="preserve"> </w:t>
      </w:r>
      <w:r w:rsidR="000A51F0" w:rsidRPr="00B175CC">
        <w:rPr>
          <w:b/>
        </w:rPr>
        <w:t xml:space="preserve"> /</w:t>
      </w:r>
      <w:r w:rsidR="00B842F0" w:rsidRPr="00B175CC">
        <w:rPr>
          <w:b/>
        </w:rPr>
        <w:t xml:space="preserve"> </w:t>
      </w:r>
      <w:r w:rsidR="000A51F0" w:rsidRPr="00B175CC">
        <w:rPr>
          <w:b/>
        </w:rPr>
        <w:t xml:space="preserve"> NO</w:t>
      </w:r>
      <w:r w:rsidR="00A8152B" w:rsidRPr="00B175CC">
        <w:rPr>
          <w:b/>
        </w:rPr>
        <w:t>**</w:t>
      </w:r>
    </w:p>
    <w:p w14:paraId="596D8B4A" w14:textId="77777777" w:rsidR="00EE3455" w:rsidRPr="00B175CC" w:rsidRDefault="00EE3455" w:rsidP="00946195">
      <w:pPr>
        <w:pStyle w:val="ListParagraph"/>
        <w:ind w:left="3600" w:firstLine="720"/>
      </w:pPr>
    </w:p>
    <w:p w14:paraId="596D8B4B" w14:textId="77777777" w:rsidR="000A51F0" w:rsidRPr="00B175CC" w:rsidRDefault="000A51F0" w:rsidP="007744BB">
      <w:pPr>
        <w:ind w:left="2880" w:firstLine="720"/>
        <w:rPr>
          <w:b/>
        </w:rPr>
      </w:pPr>
      <w:r w:rsidRPr="00B175CC">
        <w:t>Housing Benefit?</w:t>
      </w:r>
      <w:r w:rsidRPr="00B175CC">
        <w:tab/>
      </w:r>
      <w:r w:rsidRPr="00B175CC">
        <w:tab/>
        <w:t xml:space="preserve">    </w:t>
      </w:r>
      <w:r w:rsidR="00946195" w:rsidRPr="00B175CC">
        <w:t xml:space="preserve">  </w:t>
      </w:r>
      <w:r w:rsidR="007744BB" w:rsidRPr="00B175CC">
        <w:tab/>
      </w:r>
      <w:r w:rsidRPr="00B175CC">
        <w:rPr>
          <w:b/>
        </w:rPr>
        <w:t>YES</w:t>
      </w:r>
      <w:r w:rsidR="00B842F0" w:rsidRPr="00B175CC">
        <w:rPr>
          <w:b/>
        </w:rPr>
        <w:t xml:space="preserve"> </w:t>
      </w:r>
      <w:r w:rsidRPr="00B175CC">
        <w:rPr>
          <w:b/>
        </w:rPr>
        <w:t xml:space="preserve"> /</w:t>
      </w:r>
      <w:r w:rsidR="00B842F0" w:rsidRPr="00B175CC">
        <w:rPr>
          <w:b/>
        </w:rPr>
        <w:t xml:space="preserve"> </w:t>
      </w:r>
      <w:r w:rsidRPr="00B175CC">
        <w:rPr>
          <w:b/>
        </w:rPr>
        <w:t xml:space="preserve"> NO</w:t>
      </w:r>
      <w:r w:rsidR="00A8152B" w:rsidRPr="00B175CC">
        <w:rPr>
          <w:b/>
        </w:rPr>
        <w:t>**</w:t>
      </w:r>
    </w:p>
    <w:p w14:paraId="596D8B4C" w14:textId="77777777" w:rsidR="00A8093F" w:rsidRPr="00B175CC" w:rsidRDefault="00A8093F" w:rsidP="00A8093F">
      <w:pPr>
        <w:pStyle w:val="ListParagraph"/>
        <w:ind w:left="3600" w:firstLine="720"/>
      </w:pPr>
    </w:p>
    <w:p w14:paraId="596D8B4D" w14:textId="77777777" w:rsidR="00A8093F" w:rsidRPr="00B175CC" w:rsidRDefault="00A8093F" w:rsidP="007744BB">
      <w:pPr>
        <w:ind w:left="2880" w:firstLine="720"/>
      </w:pPr>
      <w:r w:rsidRPr="00B175CC">
        <w:t>Other?</w:t>
      </w:r>
      <w:r w:rsidRPr="00B175CC">
        <w:tab/>
      </w:r>
      <w:r w:rsidRPr="00B175CC">
        <w:tab/>
      </w:r>
      <w:r w:rsidRPr="00B175CC">
        <w:tab/>
        <w:t xml:space="preserve">       </w:t>
      </w:r>
      <w:r w:rsidR="007744BB" w:rsidRPr="00B175CC">
        <w:tab/>
      </w:r>
      <w:r w:rsidR="007744BB" w:rsidRPr="00B175CC">
        <w:tab/>
      </w:r>
      <w:r w:rsidRPr="00B175CC">
        <w:rPr>
          <w:b/>
        </w:rPr>
        <w:t>YES* /  NO</w:t>
      </w:r>
      <w:r w:rsidR="00A8152B" w:rsidRPr="00B175CC">
        <w:rPr>
          <w:b/>
        </w:rPr>
        <w:t>**</w:t>
      </w:r>
    </w:p>
    <w:p w14:paraId="596D8B4E" w14:textId="77777777" w:rsidR="00A8093F" w:rsidRPr="00B175CC" w:rsidRDefault="00A8093F" w:rsidP="00A8093F">
      <w:pPr>
        <w:pStyle w:val="ListParagraph"/>
        <w:ind w:left="3600" w:firstLine="720"/>
      </w:pPr>
    </w:p>
    <w:p w14:paraId="596D8B4F" w14:textId="77777777" w:rsidR="00A8093F" w:rsidRPr="00B175CC" w:rsidRDefault="00A8093F" w:rsidP="00A8093F">
      <w:pPr>
        <w:pStyle w:val="ListParagraph"/>
        <w:ind w:left="0"/>
      </w:pPr>
      <w:r w:rsidRPr="00B175CC">
        <w:t xml:space="preserve">*If you have answered YES to ‘Other’, please </w:t>
      </w:r>
      <w:r w:rsidR="00F75E1B" w:rsidRPr="00B175CC">
        <w:t>provide</w:t>
      </w:r>
      <w:r w:rsidRPr="00B175CC">
        <w:t xml:space="preserve"> details </w:t>
      </w:r>
      <w:r w:rsidR="00A8152B" w:rsidRPr="00B175CC">
        <w:t>h</w:t>
      </w:r>
      <w:r w:rsidRPr="00B175CC">
        <w:t>ere…………………………….</w:t>
      </w:r>
    </w:p>
    <w:p w14:paraId="596D8B50" w14:textId="77777777" w:rsidR="00A8093F" w:rsidRPr="00B175CC" w:rsidRDefault="00A8093F" w:rsidP="00A8093F">
      <w:pPr>
        <w:pStyle w:val="ListParagraph"/>
        <w:ind w:left="0"/>
      </w:pPr>
    </w:p>
    <w:p w14:paraId="596D8B51" w14:textId="77777777" w:rsidR="00A8093F" w:rsidRPr="00B175CC" w:rsidRDefault="00A8093F" w:rsidP="00A8093F">
      <w:pPr>
        <w:pStyle w:val="ListParagraph"/>
        <w:ind w:left="0"/>
      </w:pPr>
      <w:r w:rsidRPr="00B175CC">
        <w:t>………………………………………………………………………………………………………….</w:t>
      </w:r>
    </w:p>
    <w:p w14:paraId="596D8B52" w14:textId="77777777" w:rsidR="00A8093F" w:rsidRPr="00B175CC" w:rsidRDefault="00A8093F" w:rsidP="00A8093F">
      <w:pPr>
        <w:pStyle w:val="ListParagraph"/>
        <w:ind w:left="0"/>
      </w:pPr>
    </w:p>
    <w:p w14:paraId="596D8B53" w14:textId="77777777" w:rsidR="00A8093F" w:rsidRPr="00B175CC" w:rsidRDefault="00A8093F" w:rsidP="00A8093F">
      <w:pPr>
        <w:pStyle w:val="ListParagraph"/>
        <w:ind w:left="0"/>
        <w:rPr>
          <w:b/>
        </w:rPr>
      </w:pPr>
      <w:r w:rsidRPr="00B175CC">
        <w:t>………………………………………………………………………………………………………….</w:t>
      </w:r>
    </w:p>
    <w:p w14:paraId="596D8B54" w14:textId="77777777" w:rsidR="00A8093F" w:rsidRPr="00B175CC" w:rsidRDefault="00A8093F" w:rsidP="00FE67CE">
      <w:pPr>
        <w:pStyle w:val="BodyText"/>
      </w:pPr>
    </w:p>
    <w:p w14:paraId="596D8B55" w14:textId="77777777" w:rsidR="003B6AF9" w:rsidRPr="00B175CC" w:rsidRDefault="003B6AF9" w:rsidP="003B6AF9">
      <w:r w:rsidRPr="00B175CC">
        <w:t>(Continue on a separate blank sheet if more space required).</w:t>
      </w:r>
    </w:p>
    <w:p w14:paraId="596D8B56" w14:textId="77777777" w:rsidR="003B6AF9" w:rsidRPr="00B175CC" w:rsidRDefault="003B6AF9" w:rsidP="00FE67CE">
      <w:pPr>
        <w:pStyle w:val="BodyText"/>
      </w:pPr>
    </w:p>
    <w:p w14:paraId="596D8B57" w14:textId="77777777" w:rsidR="00FE67CE" w:rsidRPr="00E26F87" w:rsidRDefault="00FE67CE" w:rsidP="00FE67CE">
      <w:pPr>
        <w:pStyle w:val="BodyText"/>
      </w:pPr>
      <w:r w:rsidRPr="00E26F87">
        <w:lastRenderedPageBreak/>
        <w:t>We may require evidence that you are in receipt of all or some of these benefits</w:t>
      </w:r>
      <w:r w:rsidR="00BA143B" w:rsidRPr="00E26F87">
        <w:t xml:space="preserve"> i</w:t>
      </w:r>
      <w:r w:rsidRPr="00E26F87">
        <w:t>f you have answered YES.</w:t>
      </w:r>
      <w:r w:rsidR="00A8093F" w:rsidRPr="00E26F87">
        <w:t xml:space="preserve">  By signing below, you are giving us permission to </w:t>
      </w:r>
      <w:r w:rsidR="00BA143B" w:rsidRPr="00E26F87">
        <w:t>apply for further information to confirm</w:t>
      </w:r>
      <w:r w:rsidR="00053E9A" w:rsidRPr="00E26F87">
        <w:t xml:space="preserve"> you receive</w:t>
      </w:r>
      <w:r w:rsidR="00BA143B" w:rsidRPr="00E26F87">
        <w:t xml:space="preserve"> th</w:t>
      </w:r>
      <w:r w:rsidR="006C0CAC" w:rsidRPr="00E26F87">
        <w:t>e</w:t>
      </w:r>
      <w:r w:rsidR="00F75E1B" w:rsidRPr="00E26F87">
        <w:t>se</w:t>
      </w:r>
      <w:r w:rsidR="006C0CAC" w:rsidRPr="00E26F87">
        <w:t xml:space="preserve"> benefits</w:t>
      </w:r>
      <w:r w:rsidR="00BA143B" w:rsidRPr="00E26F87">
        <w:t>.</w:t>
      </w:r>
    </w:p>
    <w:p w14:paraId="596D8B58" w14:textId="77777777" w:rsidR="00A8152B" w:rsidRPr="00E26F87" w:rsidRDefault="00A8152B" w:rsidP="00FE67CE">
      <w:pPr>
        <w:pStyle w:val="BodyText"/>
      </w:pPr>
    </w:p>
    <w:p w14:paraId="596D8B59" w14:textId="77777777" w:rsidR="00A8152B" w:rsidRPr="00E26F87" w:rsidRDefault="00A8152B" w:rsidP="00FE67CE">
      <w:pPr>
        <w:pStyle w:val="BodyText"/>
        <w:rPr>
          <w:b w:val="0"/>
        </w:rPr>
      </w:pPr>
      <w:r w:rsidRPr="00E26F87">
        <w:t xml:space="preserve">** </w:t>
      </w:r>
      <w:r w:rsidRPr="00E26F87">
        <w:rPr>
          <w:b w:val="0"/>
        </w:rPr>
        <w:t xml:space="preserve">If you have answered </w:t>
      </w:r>
      <w:r w:rsidRPr="00E26F87">
        <w:t>NO</w:t>
      </w:r>
      <w:r w:rsidRPr="00E26F87">
        <w:rPr>
          <w:b w:val="0"/>
        </w:rPr>
        <w:t xml:space="preserve"> for all of the above, </w:t>
      </w:r>
      <w:r w:rsidR="00F75E1B" w:rsidRPr="00E26F87">
        <w:rPr>
          <w:b w:val="0"/>
        </w:rPr>
        <w:t>please provide brief details of:</w:t>
      </w:r>
    </w:p>
    <w:p w14:paraId="596D8B5A" w14:textId="77777777" w:rsidR="00A8152B" w:rsidRPr="00E26F87" w:rsidRDefault="00A8152B" w:rsidP="00FE67CE">
      <w:pPr>
        <w:pStyle w:val="BodyText"/>
        <w:rPr>
          <w:b w:val="0"/>
        </w:rPr>
      </w:pPr>
    </w:p>
    <w:p w14:paraId="596D8B5B" w14:textId="77777777" w:rsidR="00A8152B" w:rsidRPr="00E26F87" w:rsidRDefault="00A8152B" w:rsidP="00FE67CE">
      <w:pPr>
        <w:pStyle w:val="BodyText"/>
        <w:rPr>
          <w:b w:val="0"/>
        </w:rPr>
      </w:pPr>
      <w:r w:rsidRPr="00E26F87">
        <w:rPr>
          <w:b w:val="0"/>
        </w:rPr>
        <w:t>Income: ……………………………………………………………………………………………</w:t>
      </w:r>
      <w:r w:rsidR="00F75E1B" w:rsidRPr="00E26F87">
        <w:rPr>
          <w:b w:val="0"/>
        </w:rPr>
        <w:t>….</w:t>
      </w:r>
    </w:p>
    <w:p w14:paraId="596D8B5C" w14:textId="77777777" w:rsidR="00A8152B" w:rsidRPr="00E26F87" w:rsidRDefault="00A8152B" w:rsidP="00FE67CE">
      <w:pPr>
        <w:pStyle w:val="BodyText"/>
        <w:rPr>
          <w:b w:val="0"/>
        </w:rPr>
      </w:pPr>
    </w:p>
    <w:p w14:paraId="596D8B5D" w14:textId="77777777" w:rsidR="00A8152B" w:rsidRPr="00E26F87" w:rsidRDefault="00F75E1B" w:rsidP="00FE67CE">
      <w:pPr>
        <w:pStyle w:val="BodyText"/>
        <w:rPr>
          <w:b w:val="0"/>
        </w:rPr>
      </w:pPr>
      <w:r w:rsidRPr="00E26F87">
        <w:rPr>
          <w:b w:val="0"/>
        </w:rPr>
        <w:t>Savings</w:t>
      </w:r>
      <w:r w:rsidR="00866686" w:rsidRPr="00E26F87">
        <w:rPr>
          <w:b w:val="0"/>
        </w:rPr>
        <w:t xml:space="preserve"> </w:t>
      </w:r>
      <w:r w:rsidRPr="00E26F87">
        <w:rPr>
          <w:b w:val="0"/>
        </w:rPr>
        <w:t>/</w:t>
      </w:r>
      <w:r w:rsidR="00866686" w:rsidRPr="00E26F87">
        <w:rPr>
          <w:b w:val="0"/>
        </w:rPr>
        <w:t xml:space="preserve"> </w:t>
      </w:r>
      <w:r w:rsidRPr="00E26F87">
        <w:rPr>
          <w:b w:val="0"/>
        </w:rPr>
        <w:t>Investments: ………………………………………………………………………………..</w:t>
      </w:r>
    </w:p>
    <w:p w14:paraId="596D8B5E" w14:textId="77777777" w:rsidR="00F75E1B" w:rsidRPr="00E26F87" w:rsidRDefault="00F75E1B" w:rsidP="00FE67CE">
      <w:pPr>
        <w:pStyle w:val="BodyText"/>
        <w:rPr>
          <w:b w:val="0"/>
        </w:rPr>
      </w:pPr>
    </w:p>
    <w:p w14:paraId="596D8B5F" w14:textId="77777777" w:rsidR="00F75E1B" w:rsidRPr="00E26F87" w:rsidRDefault="00F75E1B" w:rsidP="00FE67CE">
      <w:pPr>
        <w:pStyle w:val="BodyText"/>
        <w:rPr>
          <w:b w:val="0"/>
        </w:rPr>
      </w:pPr>
      <w:r w:rsidRPr="00E26F87">
        <w:rPr>
          <w:b w:val="0"/>
        </w:rPr>
        <w:t>Capital: ……………………………………………………………………………………………......</w:t>
      </w:r>
    </w:p>
    <w:p w14:paraId="596D8B60" w14:textId="77777777" w:rsidR="00F75E1B" w:rsidRPr="00E26F87" w:rsidRDefault="00F75E1B" w:rsidP="00FE67CE">
      <w:pPr>
        <w:pStyle w:val="BodyText"/>
        <w:rPr>
          <w:b w:val="0"/>
        </w:rPr>
      </w:pPr>
    </w:p>
    <w:p w14:paraId="596D8B61" w14:textId="77777777" w:rsidR="00F75E1B" w:rsidRPr="00E26F87" w:rsidRDefault="003B6AF9" w:rsidP="00FE67CE">
      <w:pPr>
        <w:pStyle w:val="BodyText"/>
        <w:rPr>
          <w:b w:val="0"/>
        </w:rPr>
      </w:pPr>
      <w:r w:rsidRPr="00E26F87">
        <w:rPr>
          <w:b w:val="0"/>
        </w:rPr>
        <w:t>Outgoings</w:t>
      </w:r>
      <w:r w:rsidR="00F75E1B" w:rsidRPr="00E26F87">
        <w:rPr>
          <w:b w:val="0"/>
        </w:rPr>
        <w:t>: ………………………………………………………………………………………….</w:t>
      </w:r>
    </w:p>
    <w:p w14:paraId="596D8B62" w14:textId="77777777" w:rsidR="00A8152B" w:rsidRPr="00E26F87" w:rsidRDefault="00A8152B" w:rsidP="00FE67CE">
      <w:pPr>
        <w:pStyle w:val="BodyText"/>
        <w:rPr>
          <w:b w:val="0"/>
        </w:rPr>
      </w:pPr>
    </w:p>
    <w:p w14:paraId="596D8B63" w14:textId="77777777" w:rsidR="003B6AF9" w:rsidRPr="00E26F87" w:rsidRDefault="003B6AF9" w:rsidP="003B6AF9">
      <w:r w:rsidRPr="00E26F87">
        <w:t>(Continue on a separate blank sheet if more space required).</w:t>
      </w:r>
    </w:p>
    <w:p w14:paraId="596D8B64" w14:textId="77777777" w:rsidR="003B6AF9" w:rsidRPr="00E26F87" w:rsidRDefault="003B6AF9" w:rsidP="00FE67CE">
      <w:pPr>
        <w:pStyle w:val="BodyText"/>
        <w:rPr>
          <w:b w:val="0"/>
        </w:rPr>
      </w:pPr>
    </w:p>
    <w:p w14:paraId="596D8B65" w14:textId="77777777" w:rsidR="00A8152B" w:rsidRPr="00E26F87" w:rsidRDefault="00A8152B" w:rsidP="00FE67CE">
      <w:pPr>
        <w:pStyle w:val="BodyText"/>
        <w:rPr>
          <w:b w:val="0"/>
        </w:rPr>
      </w:pPr>
      <w:r w:rsidRPr="00E26F87">
        <w:rPr>
          <w:b w:val="0"/>
        </w:rPr>
        <w:t>Please note that we may need to verify the information you have provided.</w:t>
      </w:r>
    </w:p>
    <w:p w14:paraId="596D8B66" w14:textId="77777777" w:rsidR="00A8152B" w:rsidRPr="00E26F87" w:rsidRDefault="00A8152B" w:rsidP="00FE67CE">
      <w:pPr>
        <w:pStyle w:val="BodyText"/>
        <w:rPr>
          <w:b w:val="0"/>
        </w:rPr>
      </w:pPr>
    </w:p>
    <w:p w14:paraId="596D8B67" w14:textId="77777777" w:rsidR="00FA76C1" w:rsidRPr="00E26F87" w:rsidRDefault="00FA76C1" w:rsidP="000462CD">
      <w:pPr>
        <w:pStyle w:val="BodyText"/>
        <w:rPr>
          <w:b w:val="0"/>
        </w:rPr>
      </w:pPr>
    </w:p>
    <w:p w14:paraId="596D8B68" w14:textId="77777777" w:rsidR="00763A7B" w:rsidRPr="004A78DF" w:rsidRDefault="00763A7B" w:rsidP="00763A7B">
      <w:pPr>
        <w:pStyle w:val="BodyText"/>
        <w:numPr>
          <w:ilvl w:val="0"/>
          <w:numId w:val="3"/>
        </w:numPr>
        <w:ind w:hanging="720"/>
      </w:pPr>
      <w:r>
        <w:rPr>
          <w:b w:val="0"/>
        </w:rPr>
        <w:t>Date of Application:</w:t>
      </w:r>
      <w:r w:rsidR="00E9276D">
        <w:rPr>
          <w:b w:val="0"/>
        </w:rPr>
        <w:t xml:space="preserve"> </w:t>
      </w:r>
      <w:r>
        <w:rPr>
          <w:b w:val="0"/>
        </w:rPr>
        <w:t xml:space="preserve">  …………………………………………………………………………</w:t>
      </w:r>
    </w:p>
    <w:p w14:paraId="596D8B69" w14:textId="77777777" w:rsidR="004A78DF" w:rsidRDefault="004A78DF" w:rsidP="004A78DF">
      <w:pPr>
        <w:pStyle w:val="BodyText"/>
        <w:ind w:left="720"/>
      </w:pPr>
    </w:p>
    <w:p w14:paraId="596D8B6A" w14:textId="77777777" w:rsidR="00053E9A" w:rsidRPr="00E26F87" w:rsidRDefault="00053E9A" w:rsidP="00053E9A">
      <w:pPr>
        <w:pStyle w:val="BodyText"/>
      </w:pPr>
      <w:r w:rsidRPr="00E26F87">
        <w:t>In signing this form you are declaring that the information you have provided is complete and accurate.</w:t>
      </w:r>
    </w:p>
    <w:p w14:paraId="596D8B6B" w14:textId="77777777" w:rsidR="00053E9A" w:rsidRPr="00E26F87" w:rsidRDefault="00053E9A" w:rsidP="004A78DF">
      <w:pPr>
        <w:pStyle w:val="BodyText"/>
        <w:ind w:left="720"/>
      </w:pPr>
    </w:p>
    <w:p w14:paraId="596D8B6C" w14:textId="77777777" w:rsidR="00763A7B" w:rsidRDefault="00763A7B" w:rsidP="000462CD">
      <w:pPr>
        <w:pStyle w:val="BodyText"/>
      </w:pPr>
    </w:p>
    <w:p w14:paraId="596D8B6D" w14:textId="77777777" w:rsidR="00E9276D" w:rsidRPr="00053E9A" w:rsidRDefault="00E9276D" w:rsidP="00E9276D">
      <w:pPr>
        <w:pStyle w:val="BodyText"/>
        <w:numPr>
          <w:ilvl w:val="0"/>
          <w:numId w:val="3"/>
        </w:numPr>
        <w:ind w:hanging="720"/>
      </w:pPr>
      <w:r>
        <w:rPr>
          <w:b w:val="0"/>
        </w:rPr>
        <w:t>Signature of Applicant: …………………………………………………………………….</w:t>
      </w:r>
    </w:p>
    <w:p w14:paraId="596D8B6E" w14:textId="77777777" w:rsidR="00053E9A" w:rsidRPr="00E9276D" w:rsidRDefault="00053E9A" w:rsidP="00053E9A">
      <w:pPr>
        <w:pStyle w:val="BodyText"/>
        <w:ind w:left="720"/>
      </w:pPr>
    </w:p>
    <w:p w14:paraId="596D8B6F" w14:textId="77777777" w:rsidR="00E9276D" w:rsidRDefault="00E9276D" w:rsidP="000462CD">
      <w:pPr>
        <w:pStyle w:val="BodyText"/>
      </w:pPr>
    </w:p>
    <w:p w14:paraId="596D8B70" w14:textId="77777777" w:rsidR="00866686" w:rsidRPr="007744BB" w:rsidRDefault="007744BB" w:rsidP="000462CD">
      <w:pPr>
        <w:pStyle w:val="BodyText"/>
        <w:rPr>
          <w:b w:val="0"/>
        </w:rPr>
      </w:pPr>
      <w:r>
        <w:rPr>
          <w:b w:val="0"/>
        </w:rPr>
        <w:t>_________________________________________________________________________</w:t>
      </w:r>
    </w:p>
    <w:p w14:paraId="596D8B71" w14:textId="77777777" w:rsidR="00F75E1B" w:rsidRDefault="00F75E1B" w:rsidP="000462CD">
      <w:pPr>
        <w:pStyle w:val="BodyText"/>
      </w:pPr>
    </w:p>
    <w:p w14:paraId="596D8B72" w14:textId="77777777" w:rsidR="007744BB" w:rsidRPr="00E26F87" w:rsidRDefault="007744BB" w:rsidP="007744BB">
      <w:r w:rsidRPr="00E26F87">
        <w:t>Did you need help filling in this form?</w:t>
      </w:r>
    </w:p>
    <w:p w14:paraId="596D8B73" w14:textId="77777777" w:rsidR="007744BB" w:rsidRPr="00E26F87" w:rsidRDefault="007744BB" w:rsidP="007744BB">
      <w:pPr>
        <w:pStyle w:val="ListParagraph"/>
      </w:pPr>
    </w:p>
    <w:p w14:paraId="596D8B74" w14:textId="77777777" w:rsidR="007744BB" w:rsidRPr="00E26F87" w:rsidRDefault="007744BB" w:rsidP="007744BB">
      <w:pPr>
        <w:pStyle w:val="ListParagraph"/>
        <w:numPr>
          <w:ilvl w:val="0"/>
          <w:numId w:val="3"/>
        </w:numPr>
        <w:ind w:hanging="720"/>
      </w:pPr>
      <w:r w:rsidRPr="00E26F87">
        <w:t xml:space="preserve">Name and address of the person / organisation assisting with the application: </w:t>
      </w:r>
    </w:p>
    <w:p w14:paraId="596D8B75" w14:textId="77777777" w:rsidR="007744BB" w:rsidRPr="00E26F87" w:rsidRDefault="007744BB" w:rsidP="007744BB"/>
    <w:p w14:paraId="596D8B76" w14:textId="77777777" w:rsidR="007744BB" w:rsidRPr="00E26F87" w:rsidRDefault="007744BB" w:rsidP="007744BB">
      <w:r w:rsidRPr="00E26F87">
        <w:t>…………………………………………………………………………………………………..............</w:t>
      </w:r>
    </w:p>
    <w:p w14:paraId="596D8B77" w14:textId="77777777" w:rsidR="007744BB" w:rsidRPr="00E26F87" w:rsidRDefault="007744BB" w:rsidP="007744BB"/>
    <w:p w14:paraId="596D8B78" w14:textId="77777777" w:rsidR="007744BB" w:rsidRPr="00E26F87" w:rsidRDefault="007744BB" w:rsidP="007744BB">
      <w:r w:rsidRPr="00E26F87">
        <w:t>……………………………………………………………………………………………………………</w:t>
      </w:r>
    </w:p>
    <w:p w14:paraId="596D8B79" w14:textId="77777777" w:rsidR="007744BB" w:rsidRPr="00E26F87" w:rsidRDefault="007744BB" w:rsidP="007744BB"/>
    <w:p w14:paraId="596D8B7A" w14:textId="77777777" w:rsidR="007744BB" w:rsidRPr="00E26F87" w:rsidRDefault="007744BB" w:rsidP="007744BB">
      <w:r w:rsidRPr="00E26F87">
        <w:t>…………………………………………………………………………………………………………..</w:t>
      </w:r>
    </w:p>
    <w:p w14:paraId="596D8B7B" w14:textId="77777777" w:rsidR="007744BB" w:rsidRPr="00E26F87" w:rsidRDefault="007744BB" w:rsidP="007744BB"/>
    <w:p w14:paraId="596D8B7C" w14:textId="77777777" w:rsidR="007744BB" w:rsidRPr="00E26F87" w:rsidRDefault="007744BB" w:rsidP="007744BB">
      <w:pPr>
        <w:pStyle w:val="ListParagraph"/>
        <w:numPr>
          <w:ilvl w:val="0"/>
          <w:numId w:val="3"/>
        </w:numPr>
        <w:ind w:hanging="720"/>
      </w:pPr>
      <w:r w:rsidRPr="00E26F87">
        <w:t>Contact telephone number: …………………………………………………………………</w:t>
      </w:r>
    </w:p>
    <w:p w14:paraId="596D8B7D" w14:textId="77777777" w:rsidR="007744BB" w:rsidRPr="00E26F87" w:rsidRDefault="007744BB" w:rsidP="007744BB">
      <w:pPr>
        <w:pStyle w:val="BodyText"/>
        <w:jc w:val="center"/>
      </w:pPr>
    </w:p>
    <w:p w14:paraId="596D8B7E" w14:textId="77777777" w:rsidR="007744BB" w:rsidRPr="00E26F87" w:rsidRDefault="007744BB" w:rsidP="007744BB">
      <w:pPr>
        <w:pStyle w:val="ListParagraph"/>
        <w:numPr>
          <w:ilvl w:val="0"/>
          <w:numId w:val="3"/>
        </w:numPr>
        <w:ind w:hanging="720"/>
      </w:pPr>
      <w:r w:rsidRPr="00E26F87">
        <w:t>What is your relationship to the applicant (if applicable): ………………………………..</w:t>
      </w:r>
    </w:p>
    <w:p w14:paraId="596D8B7F" w14:textId="77777777" w:rsidR="007744BB" w:rsidRPr="00E26F87" w:rsidRDefault="007744BB" w:rsidP="007744BB">
      <w:pPr>
        <w:pStyle w:val="ListParagraph"/>
      </w:pPr>
    </w:p>
    <w:p w14:paraId="596D8B80" w14:textId="77777777" w:rsidR="007744BB" w:rsidRPr="00E26F87" w:rsidRDefault="007744BB" w:rsidP="007744BB">
      <w:r w:rsidRPr="00E26F87">
        <w:t>…………………………………………………………………………………………………………..</w:t>
      </w:r>
    </w:p>
    <w:p w14:paraId="596D8B81" w14:textId="77777777" w:rsidR="007744BB" w:rsidRDefault="007744BB" w:rsidP="007744BB">
      <w:pPr>
        <w:pStyle w:val="BodyText"/>
      </w:pPr>
    </w:p>
    <w:p w14:paraId="596D8B82" w14:textId="77777777" w:rsidR="007744BB" w:rsidRDefault="007744BB" w:rsidP="007744BB">
      <w:pPr>
        <w:pStyle w:val="BodyText"/>
        <w:jc w:val="center"/>
      </w:pPr>
    </w:p>
    <w:p w14:paraId="596D8B83" w14:textId="3DA7CD94" w:rsidR="007744BB" w:rsidRPr="008750AE" w:rsidRDefault="007744BB" w:rsidP="007744BB">
      <w:pPr>
        <w:pStyle w:val="BodyText"/>
        <w:jc w:val="center"/>
      </w:pPr>
      <w:r>
        <w:t>If you require further information prior to completing this form, please telephone</w:t>
      </w:r>
      <w:r w:rsidR="007C44AD">
        <w:t xml:space="preserve"> Angela Harrison</w:t>
      </w:r>
      <w:r>
        <w:t xml:space="preserve">: Worksop (01909) </w:t>
      </w:r>
      <w:r w:rsidR="007C44AD">
        <w:t>239911</w:t>
      </w:r>
      <w:r>
        <w:t>.</w:t>
      </w:r>
    </w:p>
    <w:p w14:paraId="596D8B84" w14:textId="77777777" w:rsidR="007744BB" w:rsidRDefault="007744BB" w:rsidP="007744BB">
      <w:pPr>
        <w:pStyle w:val="BodyText"/>
      </w:pPr>
    </w:p>
    <w:p w14:paraId="596D8B85" w14:textId="77777777" w:rsidR="00F75E1B" w:rsidRDefault="00F75E1B" w:rsidP="000462CD">
      <w:pPr>
        <w:pStyle w:val="BodyText"/>
      </w:pPr>
    </w:p>
    <w:sectPr w:rsidR="00F75E1B" w:rsidSect="000A51F0">
      <w:headerReference w:type="default" r:id="rId14"/>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8B88" w14:textId="77777777" w:rsidR="00763A7B" w:rsidRDefault="00763A7B" w:rsidP="008750AE">
      <w:r>
        <w:separator/>
      </w:r>
    </w:p>
  </w:endnote>
  <w:endnote w:type="continuationSeparator" w:id="0">
    <w:p w14:paraId="596D8B89" w14:textId="77777777" w:rsidR="00763A7B" w:rsidRDefault="00763A7B" w:rsidP="0087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B8C" w14:textId="77777777" w:rsidR="000F6C46" w:rsidRDefault="000F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B8D" w14:textId="77777777" w:rsidR="000F6C46" w:rsidRDefault="000F6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B8F" w14:textId="77777777" w:rsidR="000F6C46" w:rsidRDefault="000F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8B86" w14:textId="77777777" w:rsidR="00763A7B" w:rsidRDefault="00763A7B" w:rsidP="008750AE">
      <w:r>
        <w:separator/>
      </w:r>
    </w:p>
  </w:footnote>
  <w:footnote w:type="continuationSeparator" w:id="0">
    <w:p w14:paraId="596D8B87" w14:textId="77777777" w:rsidR="00763A7B" w:rsidRDefault="00763A7B" w:rsidP="0087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B8A" w14:textId="77777777" w:rsidR="000F6C46" w:rsidRDefault="000F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B8B" w14:textId="77777777" w:rsidR="000F6C46" w:rsidRDefault="000F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B8E" w14:textId="77777777" w:rsidR="000F6C46" w:rsidRDefault="000F6C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8B90" w14:textId="77777777" w:rsidR="00763A7B" w:rsidRPr="008750AE" w:rsidRDefault="00763A7B" w:rsidP="008750AE">
    <w:pPr>
      <w:jc w:val="right"/>
    </w:pPr>
    <w:r w:rsidRPr="008750AE">
      <w:t xml:space="preserve">Appendix </w:t>
    </w:r>
    <w:r w:rsidR="000F6C46">
      <w:t>1</w:t>
    </w:r>
  </w:p>
  <w:p w14:paraId="596D8B91" w14:textId="77777777" w:rsidR="00763A7B" w:rsidRDefault="0076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7B9"/>
    <w:multiLevelType w:val="hybridMultilevel"/>
    <w:tmpl w:val="52E475FA"/>
    <w:lvl w:ilvl="0" w:tplc="7B4CB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3901"/>
    <w:multiLevelType w:val="hybridMultilevel"/>
    <w:tmpl w:val="D6200B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E1268"/>
    <w:multiLevelType w:val="hybridMultilevel"/>
    <w:tmpl w:val="AEB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12386"/>
    <w:multiLevelType w:val="hybridMultilevel"/>
    <w:tmpl w:val="0C2E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2D2880"/>
    <w:multiLevelType w:val="hybridMultilevel"/>
    <w:tmpl w:val="65EEC832"/>
    <w:lvl w:ilvl="0" w:tplc="BAFE19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2748124">
    <w:abstractNumId w:val="3"/>
  </w:num>
  <w:num w:numId="2" w16cid:durableId="1881553195">
    <w:abstractNumId w:val="2"/>
  </w:num>
  <w:num w:numId="3" w16cid:durableId="853153556">
    <w:abstractNumId w:val="4"/>
  </w:num>
  <w:num w:numId="4" w16cid:durableId="77791758">
    <w:abstractNumId w:val="1"/>
  </w:num>
  <w:num w:numId="5" w16cid:durableId="1603606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CA0"/>
    <w:rsid w:val="000462CD"/>
    <w:rsid w:val="00053E9A"/>
    <w:rsid w:val="000A51F0"/>
    <w:rsid w:val="000F6C46"/>
    <w:rsid w:val="00101E9A"/>
    <w:rsid w:val="001A3F30"/>
    <w:rsid w:val="001A4840"/>
    <w:rsid w:val="001E73D2"/>
    <w:rsid w:val="00214EE9"/>
    <w:rsid w:val="00225F72"/>
    <w:rsid w:val="00230C4B"/>
    <w:rsid w:val="00234DC7"/>
    <w:rsid w:val="002545E5"/>
    <w:rsid w:val="00264A1B"/>
    <w:rsid w:val="002A6271"/>
    <w:rsid w:val="002A6F7A"/>
    <w:rsid w:val="002C05EF"/>
    <w:rsid w:val="003379F8"/>
    <w:rsid w:val="00342E0A"/>
    <w:rsid w:val="00376D1C"/>
    <w:rsid w:val="003B6AF9"/>
    <w:rsid w:val="003E1CA0"/>
    <w:rsid w:val="004175D6"/>
    <w:rsid w:val="00467718"/>
    <w:rsid w:val="00474B4F"/>
    <w:rsid w:val="004951E8"/>
    <w:rsid w:val="004A78DF"/>
    <w:rsid w:val="004B363C"/>
    <w:rsid w:val="004B7EA0"/>
    <w:rsid w:val="004C0AD5"/>
    <w:rsid w:val="004E78FF"/>
    <w:rsid w:val="005404BB"/>
    <w:rsid w:val="0058055E"/>
    <w:rsid w:val="005A738B"/>
    <w:rsid w:val="00631D62"/>
    <w:rsid w:val="006358AD"/>
    <w:rsid w:val="00652C66"/>
    <w:rsid w:val="006C0CAC"/>
    <w:rsid w:val="006C34ED"/>
    <w:rsid w:val="006C7873"/>
    <w:rsid w:val="00742100"/>
    <w:rsid w:val="00763A7B"/>
    <w:rsid w:val="007744BB"/>
    <w:rsid w:val="007773C9"/>
    <w:rsid w:val="007A080E"/>
    <w:rsid w:val="007C44AD"/>
    <w:rsid w:val="007D02AD"/>
    <w:rsid w:val="007E0420"/>
    <w:rsid w:val="007F39A1"/>
    <w:rsid w:val="007F7FFD"/>
    <w:rsid w:val="00846EC0"/>
    <w:rsid w:val="00866686"/>
    <w:rsid w:val="008750AE"/>
    <w:rsid w:val="008B07A7"/>
    <w:rsid w:val="00924D9B"/>
    <w:rsid w:val="00931424"/>
    <w:rsid w:val="00946195"/>
    <w:rsid w:val="0097686E"/>
    <w:rsid w:val="00992B59"/>
    <w:rsid w:val="009A2AD3"/>
    <w:rsid w:val="009C58A4"/>
    <w:rsid w:val="00A21F67"/>
    <w:rsid w:val="00A407F5"/>
    <w:rsid w:val="00A8093F"/>
    <w:rsid w:val="00A8152B"/>
    <w:rsid w:val="00AA67EE"/>
    <w:rsid w:val="00AF1E5C"/>
    <w:rsid w:val="00B13AB2"/>
    <w:rsid w:val="00B175CC"/>
    <w:rsid w:val="00B44E8A"/>
    <w:rsid w:val="00B46514"/>
    <w:rsid w:val="00B6511C"/>
    <w:rsid w:val="00B771C2"/>
    <w:rsid w:val="00B842F0"/>
    <w:rsid w:val="00BA143B"/>
    <w:rsid w:val="00C14703"/>
    <w:rsid w:val="00C47E14"/>
    <w:rsid w:val="00C6563A"/>
    <w:rsid w:val="00CB79A8"/>
    <w:rsid w:val="00CF2CE2"/>
    <w:rsid w:val="00D44A5A"/>
    <w:rsid w:val="00D5751A"/>
    <w:rsid w:val="00DC484C"/>
    <w:rsid w:val="00E24D70"/>
    <w:rsid w:val="00E25803"/>
    <w:rsid w:val="00E26F87"/>
    <w:rsid w:val="00E54E55"/>
    <w:rsid w:val="00E5610B"/>
    <w:rsid w:val="00E77828"/>
    <w:rsid w:val="00E84DBC"/>
    <w:rsid w:val="00E9276D"/>
    <w:rsid w:val="00EC3363"/>
    <w:rsid w:val="00EE3455"/>
    <w:rsid w:val="00EE51A9"/>
    <w:rsid w:val="00F01296"/>
    <w:rsid w:val="00F75E1B"/>
    <w:rsid w:val="00FA08D3"/>
    <w:rsid w:val="00FA70F1"/>
    <w:rsid w:val="00FA76C1"/>
    <w:rsid w:val="00FE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6D8AD7"/>
  <w15:docId w15:val="{71C781E2-CF62-479C-8DED-53D1949C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A0"/>
    <w:pPr>
      <w:ind w:left="720"/>
      <w:contextualSpacing/>
    </w:pPr>
  </w:style>
  <w:style w:type="paragraph" w:styleId="BodyText">
    <w:name w:val="Body Text"/>
    <w:basedOn w:val="Normal"/>
    <w:link w:val="BodyTextChar"/>
    <w:semiHidden/>
    <w:rsid w:val="000462CD"/>
    <w:pPr>
      <w:jc w:val="both"/>
    </w:pPr>
    <w:rPr>
      <w:rFonts w:eastAsia="Times New Roman"/>
      <w:b/>
      <w:bCs/>
      <w:szCs w:val="24"/>
    </w:rPr>
  </w:style>
  <w:style w:type="character" w:customStyle="1" w:styleId="BodyTextChar">
    <w:name w:val="Body Text Char"/>
    <w:basedOn w:val="DefaultParagraphFont"/>
    <w:link w:val="BodyText"/>
    <w:semiHidden/>
    <w:rsid w:val="000462CD"/>
    <w:rPr>
      <w:rFonts w:eastAsia="Times New Roman"/>
      <w:b/>
      <w:bCs/>
      <w:szCs w:val="24"/>
    </w:rPr>
  </w:style>
  <w:style w:type="character" w:styleId="Hyperlink">
    <w:name w:val="Hyperlink"/>
    <w:basedOn w:val="DefaultParagraphFont"/>
    <w:uiPriority w:val="99"/>
    <w:unhideWhenUsed/>
    <w:rsid w:val="000462CD"/>
    <w:rPr>
      <w:color w:val="0000FF" w:themeColor="hyperlink"/>
      <w:u w:val="single"/>
    </w:rPr>
  </w:style>
  <w:style w:type="paragraph" w:styleId="BalloonText">
    <w:name w:val="Balloon Text"/>
    <w:basedOn w:val="Normal"/>
    <w:link w:val="BalloonTextChar"/>
    <w:uiPriority w:val="99"/>
    <w:semiHidden/>
    <w:unhideWhenUsed/>
    <w:rsid w:val="008750AE"/>
    <w:rPr>
      <w:rFonts w:ascii="Tahoma" w:hAnsi="Tahoma" w:cs="Tahoma"/>
      <w:sz w:val="16"/>
      <w:szCs w:val="16"/>
    </w:rPr>
  </w:style>
  <w:style w:type="character" w:customStyle="1" w:styleId="BalloonTextChar">
    <w:name w:val="Balloon Text Char"/>
    <w:basedOn w:val="DefaultParagraphFont"/>
    <w:link w:val="BalloonText"/>
    <w:uiPriority w:val="99"/>
    <w:semiHidden/>
    <w:rsid w:val="008750AE"/>
    <w:rPr>
      <w:rFonts w:ascii="Tahoma" w:hAnsi="Tahoma" w:cs="Tahoma"/>
      <w:sz w:val="16"/>
      <w:szCs w:val="16"/>
    </w:rPr>
  </w:style>
  <w:style w:type="paragraph" w:styleId="Header">
    <w:name w:val="header"/>
    <w:basedOn w:val="Normal"/>
    <w:link w:val="HeaderChar"/>
    <w:uiPriority w:val="99"/>
    <w:unhideWhenUsed/>
    <w:rsid w:val="008750AE"/>
    <w:pPr>
      <w:tabs>
        <w:tab w:val="center" w:pos="4513"/>
        <w:tab w:val="right" w:pos="9026"/>
      </w:tabs>
    </w:pPr>
  </w:style>
  <w:style w:type="character" w:customStyle="1" w:styleId="HeaderChar">
    <w:name w:val="Header Char"/>
    <w:basedOn w:val="DefaultParagraphFont"/>
    <w:link w:val="Header"/>
    <w:uiPriority w:val="99"/>
    <w:rsid w:val="008750AE"/>
  </w:style>
  <w:style w:type="paragraph" w:styleId="Footer">
    <w:name w:val="footer"/>
    <w:basedOn w:val="Normal"/>
    <w:link w:val="FooterChar"/>
    <w:uiPriority w:val="99"/>
    <w:unhideWhenUsed/>
    <w:rsid w:val="008750AE"/>
    <w:pPr>
      <w:tabs>
        <w:tab w:val="center" w:pos="4513"/>
        <w:tab w:val="right" w:pos="9026"/>
      </w:tabs>
    </w:pPr>
  </w:style>
  <w:style w:type="character" w:customStyle="1" w:styleId="FooterChar">
    <w:name w:val="Footer Char"/>
    <w:basedOn w:val="DefaultParagraphFont"/>
    <w:link w:val="Footer"/>
    <w:uiPriority w:val="99"/>
    <w:rsid w:val="008750AE"/>
  </w:style>
  <w:style w:type="paragraph" w:styleId="Title">
    <w:name w:val="Title"/>
    <w:basedOn w:val="Normal"/>
    <w:link w:val="TitleChar"/>
    <w:qFormat/>
    <w:rsid w:val="002C05EF"/>
    <w:pPr>
      <w:jc w:val="center"/>
    </w:pPr>
    <w:rPr>
      <w:rFonts w:eastAsia="Times New Roman"/>
      <w:b/>
      <w:bCs/>
      <w:szCs w:val="24"/>
      <w:u w:val="single"/>
    </w:rPr>
  </w:style>
  <w:style w:type="character" w:customStyle="1" w:styleId="TitleChar">
    <w:name w:val="Title Char"/>
    <w:basedOn w:val="DefaultParagraphFont"/>
    <w:link w:val="Title"/>
    <w:rsid w:val="002C05EF"/>
    <w:rPr>
      <w:rFonts w:eastAsia="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F748-0853-4724-B756-1F116738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cc03</dc:creator>
  <cp:lastModifiedBy>Angela Harrison</cp:lastModifiedBy>
  <cp:revision>5</cp:revision>
  <cp:lastPrinted>2012-11-05T14:49:00Z</cp:lastPrinted>
  <dcterms:created xsi:type="dcterms:W3CDTF">2014-03-04T09:58:00Z</dcterms:created>
  <dcterms:modified xsi:type="dcterms:W3CDTF">2023-06-06T11:24:00Z</dcterms:modified>
</cp:coreProperties>
</file>